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111FB0" w:rsidRPr="00111FB0" w14:paraId="5602406E" w14:textId="77777777" w:rsidTr="00AD4F11">
        <w:tc>
          <w:tcPr>
            <w:tcW w:w="9212" w:type="dxa"/>
            <w:shd w:val="clear" w:color="auto" w:fill="auto"/>
          </w:tcPr>
          <w:p w14:paraId="5602406D" w14:textId="104DFED2" w:rsidR="00111FB0" w:rsidRPr="00AD4F11" w:rsidRDefault="00111FB0" w:rsidP="007D7EED">
            <w:pPr>
              <w:spacing w:line="24" w:lineRule="atLeast"/>
              <w:contextualSpacing/>
              <w:rPr>
                <w:b/>
              </w:rPr>
            </w:pPr>
            <w:r w:rsidRPr="00AD4F11">
              <w:rPr>
                <w:b/>
              </w:rPr>
              <w:t xml:space="preserve">SCHRIFTELIJKE VRAGEN, ex artikel </w:t>
            </w:r>
            <w:r w:rsidR="00715B5B">
              <w:rPr>
                <w:b/>
              </w:rPr>
              <w:t>4</w:t>
            </w:r>
            <w:r w:rsidR="005100C5">
              <w:rPr>
                <w:b/>
              </w:rPr>
              <w:t>2</w:t>
            </w:r>
            <w:r w:rsidR="00715B5B">
              <w:rPr>
                <w:b/>
              </w:rPr>
              <w:t xml:space="preserve"> </w:t>
            </w:r>
            <w:r w:rsidRPr="00AD4F11">
              <w:rPr>
                <w:b/>
              </w:rPr>
              <w:t>Reglement van Orde</w:t>
            </w:r>
          </w:p>
        </w:tc>
      </w:tr>
    </w:tbl>
    <w:p w14:paraId="5602406F" w14:textId="77777777" w:rsidR="00724453" w:rsidRDefault="00724453" w:rsidP="007D7EED">
      <w:pPr>
        <w:spacing w:line="24" w:lineRule="atLeast"/>
        <w:contextualSpacing/>
      </w:pPr>
    </w:p>
    <w:p w14:paraId="56024070" w14:textId="77777777" w:rsidR="00111FB0" w:rsidRDefault="00111FB0" w:rsidP="007D7EED">
      <w:pPr>
        <w:spacing w:line="24" w:lineRule="atLeast"/>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657"/>
      </w:tblGrid>
      <w:tr w:rsidR="00111FB0" w14:paraId="56024075" w14:textId="77777777" w:rsidTr="004C00D6">
        <w:tc>
          <w:tcPr>
            <w:tcW w:w="2405" w:type="dxa"/>
            <w:shd w:val="clear" w:color="auto" w:fill="auto"/>
          </w:tcPr>
          <w:p w14:paraId="56024071" w14:textId="04C22847" w:rsidR="00111FB0" w:rsidRDefault="00111FB0" w:rsidP="007D7EED">
            <w:pPr>
              <w:spacing w:line="24" w:lineRule="atLeast"/>
              <w:contextualSpacing/>
            </w:pPr>
            <w:r>
              <w:t xml:space="preserve">Gericht aan </w:t>
            </w:r>
          </w:p>
          <w:p w14:paraId="56024073" w14:textId="31C80033" w:rsidR="00111FB0" w:rsidRDefault="00111FB0" w:rsidP="007D7EED">
            <w:pPr>
              <w:spacing w:line="24" w:lineRule="atLeast"/>
              <w:contextualSpacing/>
            </w:pPr>
          </w:p>
        </w:tc>
        <w:tc>
          <w:tcPr>
            <w:tcW w:w="6657" w:type="dxa"/>
            <w:shd w:val="clear" w:color="auto" w:fill="auto"/>
          </w:tcPr>
          <w:p w14:paraId="56024074" w14:textId="2EAFE7DF" w:rsidR="00111FB0" w:rsidRDefault="004C00D6" w:rsidP="007D7EED">
            <w:pPr>
              <w:spacing w:line="24" w:lineRule="atLeast"/>
              <w:contextualSpacing/>
            </w:pPr>
            <w:r>
              <w:t>Gedeputeerde Matthijs de</w:t>
            </w:r>
            <w:r w:rsidR="001B1D4D">
              <w:t xml:space="preserve"> Vries</w:t>
            </w:r>
          </w:p>
        </w:tc>
      </w:tr>
      <w:tr w:rsidR="002232E8" w14:paraId="5602407B" w14:textId="77777777" w:rsidTr="004C00D6">
        <w:tc>
          <w:tcPr>
            <w:tcW w:w="2405" w:type="dxa"/>
            <w:shd w:val="clear" w:color="auto" w:fill="auto"/>
          </w:tcPr>
          <w:p w14:paraId="56024076" w14:textId="77777777" w:rsidR="002232E8" w:rsidRDefault="002232E8" w:rsidP="007D7EED">
            <w:pPr>
              <w:spacing w:line="24" w:lineRule="atLeast"/>
              <w:contextualSpacing/>
            </w:pPr>
            <w:r>
              <w:t>Inleidende toelichting</w:t>
            </w:r>
          </w:p>
          <w:p w14:paraId="56024077" w14:textId="730343FF" w:rsidR="0096096A" w:rsidRDefault="0096096A" w:rsidP="007D7EED">
            <w:pPr>
              <w:spacing w:line="24" w:lineRule="atLeast"/>
              <w:contextualSpacing/>
            </w:pPr>
          </w:p>
        </w:tc>
        <w:tc>
          <w:tcPr>
            <w:tcW w:w="6657" w:type="dxa"/>
            <w:shd w:val="clear" w:color="auto" w:fill="auto"/>
          </w:tcPr>
          <w:p w14:paraId="5602407A" w14:textId="731E3786" w:rsidR="002D2516" w:rsidRPr="008979CE" w:rsidRDefault="00BA4E6E" w:rsidP="007D7EED">
            <w:pPr>
              <w:spacing w:line="24" w:lineRule="atLeast"/>
              <w:contextualSpacing/>
            </w:pPr>
            <w:r w:rsidRPr="00590D61">
              <w:t>Het Lauwersmeergebied is één van de 21 nationale parken in Nederland. Het is een belangrijke schakel in het netwerk van natuurgebieden en groene verbindingen. Het vormt een overgangsgebied tussen de Waddenzee en de natuur in Groningen, Friesland en Drenthe. </w:t>
            </w:r>
            <w:r>
              <w:t>Daarnaast is het een Natura2000 gebied.</w:t>
            </w:r>
            <w:r>
              <w:br/>
            </w:r>
            <w:r w:rsidRPr="007B058E">
              <w:t>Nationaal Park Lauwersmeer valt onder de bestuurlijke verantwoordelijkheid van de Stuurgroep Lauwersmeer</w:t>
            </w:r>
            <w:r w:rsidR="00B90AF2">
              <w:t>,</w:t>
            </w:r>
            <w:r w:rsidR="008878D5" w:rsidRPr="008878D5">
              <w:t xml:space="preserve"> een samenwerking</w:t>
            </w:r>
            <w:r w:rsidR="00B90AF2">
              <w:t>sverband</w:t>
            </w:r>
            <w:r w:rsidR="008878D5" w:rsidRPr="008878D5">
              <w:t xml:space="preserve"> tussen de provincies Groningen en Fryslân, de gemeenten </w:t>
            </w:r>
            <w:proofErr w:type="spellStart"/>
            <w:r w:rsidR="008878D5" w:rsidRPr="008878D5">
              <w:t>Noardeast</w:t>
            </w:r>
            <w:proofErr w:type="spellEnd"/>
            <w:r w:rsidR="008878D5" w:rsidRPr="008878D5">
              <w:t>-Fryslân</w:t>
            </w:r>
            <w:r w:rsidR="00152EBB">
              <w:t xml:space="preserve"> en De Marne</w:t>
            </w:r>
            <w:r w:rsidR="008878D5" w:rsidRPr="008878D5">
              <w:t>, de waterschappen Noorderzijlvest en Wetterskip Fryslân, Rijkswaterstaat en Staatsbosbeheer. De Stuurgroep werkt nauw samen met partners in het Lauwersmeergebied (zoals IVN Natuureducatie) om de waardevolle natuur in stand te houden en tegelijkertijd ruimte te bieden voor ondernemen en beleven.</w:t>
            </w:r>
            <w:r>
              <w:br/>
              <w:t xml:space="preserve">In het Lauwersmeer liggen meerdere zandputten van Rijkswaterstaat. Op dit moment wordt het </w:t>
            </w:r>
            <w:proofErr w:type="spellStart"/>
            <w:r>
              <w:t>Reitdiep</w:t>
            </w:r>
            <w:proofErr w:type="spellEnd"/>
            <w:r>
              <w:t xml:space="preserve"> uitgebaggerd en wordt dit slib/deze bagger in een aantal zandputten in het Lauwersmeer gestor</w:t>
            </w:r>
            <w:r w:rsidR="00F912FC">
              <w:t>t</w:t>
            </w:r>
            <w:r w:rsidR="009272F9">
              <w:rPr>
                <w:rStyle w:val="Eindnootmarkering"/>
              </w:rPr>
              <w:endnoteReference w:id="1"/>
            </w:r>
            <w:r>
              <w:t>.</w:t>
            </w:r>
          </w:p>
        </w:tc>
      </w:tr>
      <w:tr w:rsidR="00111FB0" w14:paraId="56024080" w14:textId="77777777" w:rsidTr="004C00D6">
        <w:tc>
          <w:tcPr>
            <w:tcW w:w="2405" w:type="dxa"/>
            <w:shd w:val="clear" w:color="auto" w:fill="auto"/>
          </w:tcPr>
          <w:p w14:paraId="5602407C" w14:textId="10A33F33" w:rsidR="00111FB0" w:rsidRDefault="004C00D6" w:rsidP="007D7EED">
            <w:pPr>
              <w:spacing w:line="24" w:lineRule="atLeast"/>
              <w:contextualSpacing/>
            </w:pPr>
            <w:r>
              <w:t>V</w:t>
            </w:r>
            <w:r w:rsidR="00111FB0">
              <w:t>ragen</w:t>
            </w:r>
          </w:p>
          <w:p w14:paraId="5602407E" w14:textId="77777777" w:rsidR="00111FB0" w:rsidRDefault="00111FB0" w:rsidP="007D7EED">
            <w:pPr>
              <w:spacing w:line="24" w:lineRule="atLeast"/>
              <w:contextualSpacing/>
            </w:pPr>
          </w:p>
        </w:tc>
        <w:tc>
          <w:tcPr>
            <w:tcW w:w="6657" w:type="dxa"/>
            <w:shd w:val="clear" w:color="auto" w:fill="auto"/>
          </w:tcPr>
          <w:p w14:paraId="5602407F" w14:textId="2CCFA6AF" w:rsidR="00B90AF2" w:rsidRDefault="00731A51" w:rsidP="007D7EED">
            <w:pPr>
              <w:pStyle w:val="Lijstalinea"/>
              <w:numPr>
                <w:ilvl w:val="0"/>
                <w:numId w:val="4"/>
              </w:numPr>
              <w:spacing w:line="24" w:lineRule="atLeast"/>
              <w:ind w:left="316"/>
            </w:pPr>
            <w:r>
              <w:t xml:space="preserve">Is het college op de hoogte van deze zandputten van RWS in </w:t>
            </w:r>
            <w:r w:rsidR="00B90AF2">
              <w:t>h</w:t>
            </w:r>
            <w:r>
              <w:t>et Lauwersmeer?</w:t>
            </w:r>
          </w:p>
        </w:tc>
      </w:tr>
      <w:tr w:rsidR="00954B7B" w14:paraId="1EA04DCF" w14:textId="77777777" w:rsidTr="004C00D6">
        <w:tc>
          <w:tcPr>
            <w:tcW w:w="2405" w:type="dxa"/>
            <w:shd w:val="clear" w:color="auto" w:fill="auto"/>
          </w:tcPr>
          <w:p w14:paraId="4DB88F67" w14:textId="77777777" w:rsidR="00954B7B" w:rsidRDefault="00954B7B" w:rsidP="007D7EED">
            <w:pPr>
              <w:spacing w:line="24" w:lineRule="atLeast"/>
              <w:contextualSpacing/>
            </w:pPr>
          </w:p>
        </w:tc>
        <w:tc>
          <w:tcPr>
            <w:tcW w:w="6657" w:type="dxa"/>
            <w:shd w:val="clear" w:color="auto" w:fill="auto"/>
          </w:tcPr>
          <w:p w14:paraId="3C623537" w14:textId="3A2D61F5" w:rsidR="00954B7B" w:rsidRDefault="000F51FD" w:rsidP="007D7EED">
            <w:pPr>
              <w:pStyle w:val="Lijstalinea"/>
              <w:numPr>
                <w:ilvl w:val="0"/>
                <w:numId w:val="4"/>
              </w:numPr>
              <w:spacing w:line="24" w:lineRule="atLeast"/>
              <w:ind w:left="316"/>
            </w:pPr>
            <w:r>
              <w:t xml:space="preserve">Hoe is het </w:t>
            </w:r>
            <w:r w:rsidR="00B90AF2">
              <w:t>c</w:t>
            </w:r>
            <w:r>
              <w:t>ollege op de hoogste gebracht van de stort van baggerspecie in de zandputten in het Lauwersmeer?</w:t>
            </w:r>
          </w:p>
        </w:tc>
      </w:tr>
      <w:tr w:rsidR="00E5498D" w14:paraId="25645F44" w14:textId="77777777" w:rsidTr="004C00D6">
        <w:tc>
          <w:tcPr>
            <w:tcW w:w="2405" w:type="dxa"/>
            <w:shd w:val="clear" w:color="auto" w:fill="auto"/>
          </w:tcPr>
          <w:p w14:paraId="48ECC62D" w14:textId="77777777" w:rsidR="00E5498D" w:rsidRDefault="00E5498D" w:rsidP="007D7EED">
            <w:pPr>
              <w:spacing w:line="24" w:lineRule="atLeast"/>
              <w:contextualSpacing/>
            </w:pPr>
          </w:p>
        </w:tc>
        <w:tc>
          <w:tcPr>
            <w:tcW w:w="6657" w:type="dxa"/>
            <w:shd w:val="clear" w:color="auto" w:fill="auto"/>
          </w:tcPr>
          <w:p w14:paraId="3E7B9087" w14:textId="7C6C8753" w:rsidR="00E5498D" w:rsidRDefault="00B3786F" w:rsidP="007D7EED">
            <w:pPr>
              <w:pStyle w:val="Lijstalinea"/>
              <w:numPr>
                <w:ilvl w:val="0"/>
                <w:numId w:val="4"/>
              </w:numPr>
              <w:spacing w:line="24" w:lineRule="atLeast"/>
              <w:ind w:left="316"/>
            </w:pPr>
            <w:r>
              <w:t xml:space="preserve">Is het </w:t>
            </w:r>
            <w:r w:rsidR="00B90AF2">
              <w:t>c</w:t>
            </w:r>
            <w:r>
              <w:t xml:space="preserve">ollege op de hoogte dat andere Stakeholders vanuit de media hebben moeten </w:t>
            </w:r>
            <w:r w:rsidR="00AD6A25">
              <w:t>vernemen</w:t>
            </w:r>
            <w:r>
              <w:t xml:space="preserve"> dat er</w:t>
            </w:r>
            <w:r w:rsidR="00AD6A25">
              <w:t xml:space="preserve"> baggerspecie in de zandputten gestort zou worden?</w:t>
            </w:r>
            <w:r w:rsidR="00B90AF2">
              <w:t xml:space="preserve"> </w:t>
            </w:r>
            <w:r w:rsidR="00AD6A25">
              <w:t>Wat vindt het College</w:t>
            </w:r>
            <w:r w:rsidR="0014727E">
              <w:t xml:space="preserve"> van het feit dat Stakeholders niet geïnformeerd</w:t>
            </w:r>
            <w:r w:rsidR="00B90AF2">
              <w:t xml:space="preserve"> c.q. </w:t>
            </w:r>
            <w:r w:rsidR="00516639">
              <w:t>in de plannen meegenomen zijn</w:t>
            </w:r>
            <w:r w:rsidR="00AD6A25">
              <w:t>?</w:t>
            </w:r>
          </w:p>
        </w:tc>
      </w:tr>
      <w:tr w:rsidR="00DF04FB" w14:paraId="7EF66011" w14:textId="77777777" w:rsidTr="004C00D6">
        <w:tc>
          <w:tcPr>
            <w:tcW w:w="2405" w:type="dxa"/>
            <w:shd w:val="clear" w:color="auto" w:fill="auto"/>
          </w:tcPr>
          <w:p w14:paraId="41D07566" w14:textId="77777777" w:rsidR="00DF04FB" w:rsidRDefault="00DF04FB" w:rsidP="007D7EED">
            <w:pPr>
              <w:spacing w:line="24" w:lineRule="atLeast"/>
              <w:contextualSpacing/>
            </w:pPr>
          </w:p>
        </w:tc>
        <w:tc>
          <w:tcPr>
            <w:tcW w:w="6657" w:type="dxa"/>
            <w:shd w:val="clear" w:color="auto" w:fill="auto"/>
          </w:tcPr>
          <w:p w14:paraId="7534A04B" w14:textId="7A924D2D" w:rsidR="00DF04FB" w:rsidRDefault="00DF04FB" w:rsidP="007D7EED">
            <w:pPr>
              <w:pStyle w:val="Lijstalinea"/>
              <w:numPr>
                <w:ilvl w:val="0"/>
                <w:numId w:val="4"/>
              </w:numPr>
              <w:spacing w:line="24" w:lineRule="atLeast"/>
              <w:ind w:left="316"/>
            </w:pPr>
            <w:r>
              <w:t xml:space="preserve">Is het </w:t>
            </w:r>
            <w:r w:rsidR="00955466">
              <w:t>C</w:t>
            </w:r>
            <w:r>
              <w:t>ollege ook van plan om kenbaar te maken bij de Provincie Groningen dat zij ook wil dat de Provincie Fr</w:t>
            </w:r>
            <w:r w:rsidR="00955466">
              <w:t>yslân</w:t>
            </w:r>
            <w:r>
              <w:t xml:space="preserve"> wordt uitgenodigd voor een bijeenkomst met stakeholders? </w:t>
            </w:r>
            <w:r w:rsidR="00981782">
              <w:t>H</w:t>
            </w:r>
            <w:r>
              <w:t>eeft zij ondertussen al een uitnodiging ontvangen als stakeholder</w:t>
            </w:r>
            <w:r w:rsidR="00981782">
              <w:t xml:space="preserve"> o</w:t>
            </w:r>
            <w:r>
              <w:t>f mogelijk zelf contact opgenomen?</w:t>
            </w:r>
          </w:p>
        </w:tc>
      </w:tr>
      <w:tr w:rsidR="0055778E" w14:paraId="6EB68936" w14:textId="77777777" w:rsidTr="004C00D6">
        <w:tc>
          <w:tcPr>
            <w:tcW w:w="2405" w:type="dxa"/>
            <w:shd w:val="clear" w:color="auto" w:fill="auto"/>
          </w:tcPr>
          <w:p w14:paraId="712A367B" w14:textId="77777777" w:rsidR="0055778E" w:rsidRDefault="0055778E" w:rsidP="007D7EED">
            <w:pPr>
              <w:spacing w:line="24" w:lineRule="atLeast"/>
              <w:contextualSpacing/>
            </w:pPr>
          </w:p>
        </w:tc>
        <w:tc>
          <w:tcPr>
            <w:tcW w:w="6657" w:type="dxa"/>
            <w:shd w:val="clear" w:color="auto" w:fill="auto"/>
          </w:tcPr>
          <w:p w14:paraId="7B79120D" w14:textId="7817369D" w:rsidR="0055778E" w:rsidRDefault="0055778E" w:rsidP="007D7EED">
            <w:pPr>
              <w:pStyle w:val="Lijstalinea"/>
              <w:numPr>
                <w:ilvl w:val="0"/>
                <w:numId w:val="4"/>
              </w:numPr>
              <w:spacing w:line="24" w:lineRule="atLeast"/>
              <w:ind w:left="316"/>
            </w:pPr>
            <w:r>
              <w:t xml:space="preserve">Heeft </w:t>
            </w:r>
            <w:r w:rsidR="00B90AF2">
              <w:t xml:space="preserve">de </w:t>
            </w:r>
            <w:r>
              <w:t xml:space="preserve">provincie Fryslân toestemming moeten geven voor het storten van bagger uit het </w:t>
            </w:r>
            <w:proofErr w:type="spellStart"/>
            <w:r>
              <w:t>Reitdiep</w:t>
            </w:r>
            <w:proofErr w:type="spellEnd"/>
            <w:r>
              <w:t xml:space="preserve"> in deze zandputten?</w:t>
            </w:r>
          </w:p>
        </w:tc>
      </w:tr>
      <w:tr w:rsidR="0055778E" w14:paraId="12A4408E" w14:textId="77777777" w:rsidTr="004C00D6">
        <w:tc>
          <w:tcPr>
            <w:tcW w:w="2405" w:type="dxa"/>
            <w:shd w:val="clear" w:color="auto" w:fill="auto"/>
          </w:tcPr>
          <w:p w14:paraId="0E6E419D" w14:textId="77777777" w:rsidR="0055778E" w:rsidRDefault="0055778E" w:rsidP="007D7EED">
            <w:pPr>
              <w:spacing w:line="24" w:lineRule="atLeast"/>
              <w:contextualSpacing/>
            </w:pPr>
          </w:p>
        </w:tc>
        <w:tc>
          <w:tcPr>
            <w:tcW w:w="6657" w:type="dxa"/>
            <w:shd w:val="clear" w:color="auto" w:fill="auto"/>
          </w:tcPr>
          <w:p w14:paraId="36D7DF74" w14:textId="601CC25B" w:rsidR="0055778E" w:rsidRDefault="0055778E" w:rsidP="007D7EED">
            <w:pPr>
              <w:pStyle w:val="Lijstalinea"/>
              <w:numPr>
                <w:ilvl w:val="0"/>
                <w:numId w:val="4"/>
              </w:numPr>
              <w:spacing w:line="24" w:lineRule="atLeast"/>
              <w:ind w:left="316"/>
            </w:pPr>
            <w:r>
              <w:t xml:space="preserve">Heeft de provincie Friesland een rol gehad bij de totstandkoming van de </w:t>
            </w:r>
            <w:proofErr w:type="spellStart"/>
            <w:r>
              <w:t>voortoets</w:t>
            </w:r>
            <w:proofErr w:type="spellEnd"/>
            <w:r>
              <w:t xml:space="preserve"> en natuurtoets die zijn uitgevoerd in opdracht van de provincie Groningen? Zo ja, wat was die rol?</w:t>
            </w:r>
            <w:r w:rsidR="00152EBB">
              <w:t xml:space="preserve"> Zo nee, waarom niet?</w:t>
            </w:r>
          </w:p>
        </w:tc>
      </w:tr>
      <w:tr w:rsidR="004456F2" w14:paraId="32751CBD" w14:textId="77777777" w:rsidTr="004C00D6">
        <w:tc>
          <w:tcPr>
            <w:tcW w:w="2405" w:type="dxa"/>
            <w:shd w:val="clear" w:color="auto" w:fill="auto"/>
          </w:tcPr>
          <w:p w14:paraId="64E77114" w14:textId="77777777" w:rsidR="004456F2" w:rsidRDefault="004456F2" w:rsidP="007D7EED">
            <w:pPr>
              <w:spacing w:line="24" w:lineRule="atLeast"/>
              <w:contextualSpacing/>
            </w:pPr>
          </w:p>
        </w:tc>
        <w:tc>
          <w:tcPr>
            <w:tcW w:w="6657" w:type="dxa"/>
            <w:shd w:val="clear" w:color="auto" w:fill="auto"/>
          </w:tcPr>
          <w:p w14:paraId="1DE9EEA6" w14:textId="5B2A9529" w:rsidR="004456F2" w:rsidRDefault="00870D31" w:rsidP="007D7EED">
            <w:pPr>
              <w:pStyle w:val="Lijstalinea"/>
              <w:numPr>
                <w:ilvl w:val="0"/>
                <w:numId w:val="4"/>
              </w:numPr>
              <w:spacing w:line="24" w:lineRule="atLeast"/>
              <w:ind w:left="316"/>
            </w:pPr>
            <w:r>
              <w:t>Wat vindt het college van het oordeel van de provincie Groningen dat het niet nodig was om een vergunning af te geven voor het storten van het slib in het Lauwersmeer?</w:t>
            </w:r>
          </w:p>
        </w:tc>
      </w:tr>
      <w:tr w:rsidR="0045759A" w14:paraId="6FBAA1A3" w14:textId="77777777" w:rsidTr="004C00D6">
        <w:tc>
          <w:tcPr>
            <w:tcW w:w="2405" w:type="dxa"/>
            <w:shd w:val="clear" w:color="auto" w:fill="auto"/>
          </w:tcPr>
          <w:p w14:paraId="51A18622" w14:textId="77777777" w:rsidR="0045759A" w:rsidRDefault="0045759A" w:rsidP="007D7EED">
            <w:pPr>
              <w:spacing w:line="24" w:lineRule="atLeast"/>
              <w:contextualSpacing/>
            </w:pPr>
          </w:p>
        </w:tc>
        <w:tc>
          <w:tcPr>
            <w:tcW w:w="6657" w:type="dxa"/>
            <w:shd w:val="clear" w:color="auto" w:fill="auto"/>
          </w:tcPr>
          <w:p w14:paraId="3CA3B745" w14:textId="4A77EE5F" w:rsidR="0045759A" w:rsidRDefault="0045759A" w:rsidP="007D7EED">
            <w:pPr>
              <w:pStyle w:val="Lijstalinea"/>
              <w:numPr>
                <w:ilvl w:val="0"/>
                <w:numId w:val="4"/>
              </w:numPr>
              <w:spacing w:line="24" w:lineRule="atLeast"/>
              <w:ind w:left="316"/>
            </w:pPr>
            <w:r>
              <w:t>Oordeelt het college net als de provincie Groningen dat het storten van dit slib geen enkel gevaar oplevert voor het leven in het water zoals beschermde en rode lijst vissoorten?</w:t>
            </w:r>
            <w:r w:rsidR="00152EBB">
              <w:t xml:space="preserve"> Zo ja, uit welk(e) onderzoek(en) blijkt dat?</w:t>
            </w:r>
          </w:p>
        </w:tc>
      </w:tr>
      <w:tr w:rsidR="003F168E" w14:paraId="205CB443" w14:textId="77777777" w:rsidTr="004C00D6">
        <w:tc>
          <w:tcPr>
            <w:tcW w:w="2405" w:type="dxa"/>
            <w:shd w:val="clear" w:color="auto" w:fill="auto"/>
          </w:tcPr>
          <w:p w14:paraId="627FBC53" w14:textId="77777777" w:rsidR="003F168E" w:rsidRDefault="003F168E" w:rsidP="007D7EED">
            <w:pPr>
              <w:spacing w:line="24" w:lineRule="atLeast"/>
              <w:contextualSpacing/>
            </w:pPr>
          </w:p>
        </w:tc>
        <w:tc>
          <w:tcPr>
            <w:tcW w:w="6657" w:type="dxa"/>
            <w:shd w:val="clear" w:color="auto" w:fill="auto"/>
          </w:tcPr>
          <w:p w14:paraId="5968B10A" w14:textId="3EC1FCF9" w:rsidR="003F168E" w:rsidRDefault="003F168E" w:rsidP="007D7EED">
            <w:pPr>
              <w:pStyle w:val="Lijstalinea"/>
              <w:numPr>
                <w:ilvl w:val="0"/>
                <w:numId w:val="4"/>
              </w:numPr>
              <w:spacing w:line="24" w:lineRule="atLeast"/>
              <w:ind w:left="316"/>
            </w:pPr>
            <w:r>
              <w:t>Is het college het met de SP</w:t>
            </w:r>
            <w:r w:rsidR="00152EBB">
              <w:t xml:space="preserve">, de </w:t>
            </w:r>
            <w:r w:rsidR="006103EB">
              <w:t>Partij voor de Dieren</w:t>
            </w:r>
            <w:r>
              <w:t xml:space="preserve"> en ook meerdere stakeholders een</w:t>
            </w:r>
            <w:r w:rsidR="00B90AF2">
              <w:t>s</w:t>
            </w:r>
            <w:r>
              <w:t xml:space="preserve"> dat het onderzoek niet volledig </w:t>
            </w:r>
            <w:proofErr w:type="gramStart"/>
            <w:r>
              <w:lastRenderedPageBreak/>
              <w:t>genoeg</w:t>
            </w:r>
            <w:proofErr w:type="gramEnd"/>
            <w:r>
              <w:t xml:space="preserve"> is uitgevoerd, door b</w:t>
            </w:r>
            <w:r w:rsidR="00B90AF2">
              <w:t>ijvoorbeeld</w:t>
            </w:r>
            <w:r>
              <w:t xml:space="preserve"> maar naar 1 vissoort te kijken?</w:t>
            </w:r>
          </w:p>
        </w:tc>
      </w:tr>
      <w:tr w:rsidR="00EC33E0" w14:paraId="69A15A1D" w14:textId="77777777" w:rsidTr="004C00D6">
        <w:tc>
          <w:tcPr>
            <w:tcW w:w="2405" w:type="dxa"/>
            <w:shd w:val="clear" w:color="auto" w:fill="auto"/>
          </w:tcPr>
          <w:p w14:paraId="61202B58" w14:textId="77777777" w:rsidR="00EC33E0" w:rsidRDefault="00EC33E0" w:rsidP="007D7EED">
            <w:pPr>
              <w:spacing w:line="24" w:lineRule="atLeast"/>
              <w:contextualSpacing/>
            </w:pPr>
          </w:p>
        </w:tc>
        <w:tc>
          <w:tcPr>
            <w:tcW w:w="6657" w:type="dxa"/>
            <w:shd w:val="clear" w:color="auto" w:fill="auto"/>
          </w:tcPr>
          <w:p w14:paraId="2A2BB3E6" w14:textId="431C4143" w:rsidR="00EC33E0" w:rsidRDefault="008F092B" w:rsidP="007D7EED">
            <w:pPr>
              <w:pStyle w:val="Lijstalinea"/>
              <w:numPr>
                <w:ilvl w:val="0"/>
                <w:numId w:val="4"/>
              </w:numPr>
              <w:spacing w:line="24" w:lineRule="atLeast"/>
              <w:ind w:left="316"/>
            </w:pPr>
            <w:r>
              <w:t xml:space="preserve">Weet het college of er al eerder gebruik is gemaakt van deze zandputten? Zo ja, was er ook al eerder sprake van gebiedsvreemd materiaal? </w:t>
            </w:r>
          </w:p>
        </w:tc>
      </w:tr>
      <w:tr w:rsidR="008F092B" w14:paraId="35DFB8EC" w14:textId="77777777" w:rsidTr="004C00D6">
        <w:tc>
          <w:tcPr>
            <w:tcW w:w="2405" w:type="dxa"/>
            <w:shd w:val="clear" w:color="auto" w:fill="auto"/>
          </w:tcPr>
          <w:p w14:paraId="0B375B0E" w14:textId="77777777" w:rsidR="008F092B" w:rsidRDefault="008F092B" w:rsidP="007D7EED">
            <w:pPr>
              <w:spacing w:line="24" w:lineRule="atLeast"/>
              <w:contextualSpacing/>
            </w:pPr>
          </w:p>
        </w:tc>
        <w:tc>
          <w:tcPr>
            <w:tcW w:w="6657" w:type="dxa"/>
            <w:shd w:val="clear" w:color="auto" w:fill="auto"/>
          </w:tcPr>
          <w:p w14:paraId="65ACEBD2" w14:textId="07153401" w:rsidR="008F092B" w:rsidRDefault="00047805" w:rsidP="007D7EED">
            <w:pPr>
              <w:pStyle w:val="Lijstalinea"/>
              <w:numPr>
                <w:ilvl w:val="0"/>
                <w:numId w:val="4"/>
              </w:numPr>
              <w:spacing w:line="24" w:lineRule="atLeast"/>
              <w:ind w:left="316"/>
            </w:pPr>
            <w:r>
              <w:t>Was het college toen ook/wel betrokken bij het toestaan van het storten van bagger in deze putten?</w:t>
            </w:r>
          </w:p>
        </w:tc>
      </w:tr>
      <w:tr w:rsidR="00516639" w14:paraId="1CD3FE03" w14:textId="77777777" w:rsidTr="004C00D6">
        <w:tc>
          <w:tcPr>
            <w:tcW w:w="2405" w:type="dxa"/>
            <w:shd w:val="clear" w:color="auto" w:fill="auto"/>
          </w:tcPr>
          <w:p w14:paraId="54504003" w14:textId="77777777" w:rsidR="00516639" w:rsidRDefault="00516639" w:rsidP="007D7EED">
            <w:pPr>
              <w:spacing w:line="24" w:lineRule="atLeast"/>
              <w:contextualSpacing/>
            </w:pPr>
          </w:p>
        </w:tc>
        <w:tc>
          <w:tcPr>
            <w:tcW w:w="6657" w:type="dxa"/>
            <w:shd w:val="clear" w:color="auto" w:fill="auto"/>
          </w:tcPr>
          <w:p w14:paraId="25B49C11" w14:textId="3BAD91C2" w:rsidR="00516639" w:rsidRDefault="00516639" w:rsidP="007D7EED">
            <w:pPr>
              <w:pStyle w:val="Lijstalinea"/>
              <w:numPr>
                <w:ilvl w:val="0"/>
                <w:numId w:val="4"/>
              </w:numPr>
              <w:spacing w:line="24" w:lineRule="atLeast"/>
              <w:ind w:left="316"/>
            </w:pPr>
            <w:r>
              <w:t>Hoe staat het college tegenover het storten van baggerspecie in een Natura</w:t>
            </w:r>
            <w:r w:rsidR="00B90AF2">
              <w:t xml:space="preserve"> </w:t>
            </w:r>
            <w:r>
              <w:t>2000 gebied, zoals het Lauwersmeer?</w:t>
            </w:r>
          </w:p>
        </w:tc>
      </w:tr>
      <w:tr w:rsidR="006E6A65" w14:paraId="695C7843" w14:textId="77777777" w:rsidTr="004C00D6">
        <w:tc>
          <w:tcPr>
            <w:tcW w:w="2405" w:type="dxa"/>
            <w:shd w:val="clear" w:color="auto" w:fill="auto"/>
          </w:tcPr>
          <w:p w14:paraId="5DAD5D49" w14:textId="77777777" w:rsidR="006E6A65" w:rsidRDefault="006E6A65" w:rsidP="007D7EED">
            <w:pPr>
              <w:spacing w:line="24" w:lineRule="atLeast"/>
              <w:contextualSpacing/>
            </w:pPr>
          </w:p>
        </w:tc>
        <w:tc>
          <w:tcPr>
            <w:tcW w:w="6657" w:type="dxa"/>
            <w:shd w:val="clear" w:color="auto" w:fill="auto"/>
          </w:tcPr>
          <w:p w14:paraId="5EE0990D" w14:textId="79CE03CD" w:rsidR="006E6A65" w:rsidRDefault="006E6A65" w:rsidP="007D7EED">
            <w:pPr>
              <w:pStyle w:val="Lijstalinea"/>
              <w:numPr>
                <w:ilvl w:val="0"/>
                <w:numId w:val="4"/>
              </w:numPr>
              <w:spacing w:line="24" w:lineRule="atLeast"/>
              <w:ind w:left="316"/>
            </w:pPr>
            <w:r>
              <w:t>Wat vindt het college van de periode waar</w:t>
            </w:r>
            <w:r w:rsidR="00B90AF2">
              <w:t>in</w:t>
            </w:r>
            <w:r>
              <w:t xml:space="preserve"> deze bagger wordt gestort in het Lauwersmeer? </w:t>
            </w:r>
            <w:r w:rsidR="00F16061">
              <w:t>Waarom is er niet gekozen voor een andere periode?</w:t>
            </w:r>
            <w:r>
              <w:t xml:space="preserve"> </w:t>
            </w:r>
          </w:p>
        </w:tc>
      </w:tr>
      <w:tr w:rsidR="00954B7B" w14:paraId="78EAF310" w14:textId="77777777" w:rsidTr="004C00D6">
        <w:tc>
          <w:tcPr>
            <w:tcW w:w="2405" w:type="dxa"/>
            <w:shd w:val="clear" w:color="auto" w:fill="auto"/>
          </w:tcPr>
          <w:p w14:paraId="4D7DDC37" w14:textId="77777777" w:rsidR="00954B7B" w:rsidRDefault="00954B7B" w:rsidP="007D7EED">
            <w:pPr>
              <w:spacing w:line="24" w:lineRule="atLeast"/>
              <w:contextualSpacing/>
            </w:pPr>
          </w:p>
        </w:tc>
        <w:tc>
          <w:tcPr>
            <w:tcW w:w="6657" w:type="dxa"/>
            <w:shd w:val="clear" w:color="auto" w:fill="auto"/>
          </w:tcPr>
          <w:p w14:paraId="7075F954" w14:textId="6F74CBC7" w:rsidR="00954B7B" w:rsidRDefault="00530F89" w:rsidP="007D7EED">
            <w:pPr>
              <w:pStyle w:val="Lijstalinea"/>
              <w:numPr>
                <w:ilvl w:val="0"/>
                <w:numId w:val="4"/>
              </w:numPr>
              <w:spacing w:line="24" w:lineRule="atLeast"/>
              <w:ind w:left="316"/>
            </w:pPr>
            <w:r>
              <w:t>Klopt het dat de baggerputten niet opgenomen zijn in het Natura</w:t>
            </w:r>
            <w:r w:rsidR="00B90AF2">
              <w:t xml:space="preserve"> </w:t>
            </w:r>
            <w:r>
              <w:t>2000 beheerplan? Zo nee, waarom niet?</w:t>
            </w:r>
          </w:p>
        </w:tc>
      </w:tr>
      <w:tr w:rsidR="00954B7B" w14:paraId="1FC8B0D0" w14:textId="77777777" w:rsidTr="004C00D6">
        <w:tc>
          <w:tcPr>
            <w:tcW w:w="2405" w:type="dxa"/>
            <w:shd w:val="clear" w:color="auto" w:fill="auto"/>
          </w:tcPr>
          <w:p w14:paraId="3C10D723" w14:textId="77777777" w:rsidR="00954B7B" w:rsidRDefault="00954B7B" w:rsidP="007D7EED">
            <w:pPr>
              <w:spacing w:line="24" w:lineRule="atLeast"/>
              <w:contextualSpacing/>
            </w:pPr>
          </w:p>
        </w:tc>
        <w:tc>
          <w:tcPr>
            <w:tcW w:w="6657" w:type="dxa"/>
            <w:shd w:val="clear" w:color="auto" w:fill="auto"/>
          </w:tcPr>
          <w:p w14:paraId="6D1A29F6" w14:textId="37D15D4E" w:rsidR="00954B7B" w:rsidRDefault="00916B7A" w:rsidP="007D7EED">
            <w:pPr>
              <w:pStyle w:val="Lijstalinea"/>
              <w:numPr>
                <w:ilvl w:val="0"/>
                <w:numId w:val="4"/>
              </w:numPr>
              <w:spacing w:line="24" w:lineRule="atLeast"/>
              <w:ind w:left="316"/>
            </w:pPr>
            <w:r>
              <w:t>Is het College het met de SP</w:t>
            </w:r>
            <w:r w:rsidR="006103EB">
              <w:t xml:space="preserve"> en de Partij voor de Dieren</w:t>
            </w:r>
            <w:r>
              <w:t xml:space="preserve"> eens dat h</w:t>
            </w:r>
            <w:r w:rsidRPr="008A5486">
              <w:t xml:space="preserve">et storten van slib in een Natura 2000 gebied uit het beheerplan geschrapt </w:t>
            </w:r>
            <w:r w:rsidR="00B90AF2">
              <w:t xml:space="preserve">zou </w:t>
            </w:r>
            <w:r w:rsidRPr="008A5486">
              <w:t>moeten worden</w:t>
            </w:r>
            <w:r>
              <w:t>? Zo nee, waarom niet?</w:t>
            </w:r>
          </w:p>
        </w:tc>
      </w:tr>
      <w:tr w:rsidR="002C1285" w14:paraId="567ED0A3" w14:textId="77777777" w:rsidTr="004C00D6">
        <w:tc>
          <w:tcPr>
            <w:tcW w:w="2405" w:type="dxa"/>
            <w:shd w:val="clear" w:color="auto" w:fill="auto"/>
          </w:tcPr>
          <w:p w14:paraId="1730086A" w14:textId="77777777" w:rsidR="002C1285" w:rsidRDefault="002C1285" w:rsidP="007D7EED">
            <w:pPr>
              <w:spacing w:line="24" w:lineRule="atLeast"/>
              <w:contextualSpacing/>
            </w:pPr>
          </w:p>
        </w:tc>
        <w:tc>
          <w:tcPr>
            <w:tcW w:w="6657" w:type="dxa"/>
            <w:shd w:val="clear" w:color="auto" w:fill="auto"/>
          </w:tcPr>
          <w:p w14:paraId="28BF85DA" w14:textId="5F795075" w:rsidR="002C1285" w:rsidRDefault="002C1285" w:rsidP="007D7EED">
            <w:pPr>
              <w:pStyle w:val="Lijstalinea"/>
              <w:numPr>
                <w:ilvl w:val="0"/>
                <w:numId w:val="4"/>
              </w:numPr>
              <w:spacing w:line="24" w:lineRule="atLeast"/>
              <w:ind w:left="316"/>
            </w:pPr>
            <w:r>
              <w:t>Is het storten van slib onderdeel van het Natura</w:t>
            </w:r>
            <w:r w:rsidR="00B90AF2">
              <w:t xml:space="preserve"> </w:t>
            </w:r>
            <w:r>
              <w:t>2000 beheerplan volgens het college? Als dat zo is, vindt het college het überhaupt passend voor een Natura</w:t>
            </w:r>
            <w:r w:rsidR="00B90AF2">
              <w:t xml:space="preserve"> </w:t>
            </w:r>
            <w:r>
              <w:t>2000 gebied dat daar stortputten voor slib/bagger zijn</w:t>
            </w:r>
            <w:r w:rsidR="009D155F">
              <w:t xml:space="preserve"> en waarom?</w:t>
            </w:r>
          </w:p>
        </w:tc>
      </w:tr>
      <w:tr w:rsidR="0055778E" w14:paraId="5AB6EB95" w14:textId="77777777" w:rsidTr="004C00D6">
        <w:tc>
          <w:tcPr>
            <w:tcW w:w="2405" w:type="dxa"/>
            <w:shd w:val="clear" w:color="auto" w:fill="auto"/>
          </w:tcPr>
          <w:p w14:paraId="3ED9BF12" w14:textId="77777777" w:rsidR="0055778E" w:rsidRDefault="0055778E" w:rsidP="007D7EED">
            <w:pPr>
              <w:spacing w:line="24" w:lineRule="atLeast"/>
              <w:contextualSpacing/>
            </w:pPr>
          </w:p>
        </w:tc>
        <w:tc>
          <w:tcPr>
            <w:tcW w:w="6657" w:type="dxa"/>
            <w:shd w:val="clear" w:color="auto" w:fill="auto"/>
          </w:tcPr>
          <w:p w14:paraId="4283F0BA" w14:textId="647B18A8" w:rsidR="0055778E" w:rsidRDefault="0055778E" w:rsidP="007D7EED">
            <w:pPr>
              <w:pStyle w:val="Lijstalinea"/>
              <w:numPr>
                <w:ilvl w:val="0"/>
                <w:numId w:val="4"/>
              </w:numPr>
              <w:spacing w:line="24" w:lineRule="atLeast"/>
              <w:ind w:left="316"/>
            </w:pPr>
            <w:r>
              <w:t xml:space="preserve">Vindt het college net als de SP </w:t>
            </w:r>
            <w:r w:rsidR="006103EB">
              <w:t xml:space="preserve">en de Partij voor de Dieren </w:t>
            </w:r>
            <w:r>
              <w:t xml:space="preserve">dat het storten van bagger haaks staat op alle investeringen die er gedaan zijn en worden voor natuurherstel en het verbeteren van waterkwaliteit in het Lauwersmeer? </w:t>
            </w:r>
            <w:r w:rsidR="008900A8">
              <w:t>Zo nee, hoe ziet het College dit wel?</w:t>
            </w:r>
          </w:p>
        </w:tc>
      </w:tr>
      <w:tr w:rsidR="005718C7" w14:paraId="54CB5375" w14:textId="77777777" w:rsidTr="004C00D6">
        <w:tc>
          <w:tcPr>
            <w:tcW w:w="2405" w:type="dxa"/>
            <w:shd w:val="clear" w:color="auto" w:fill="auto"/>
          </w:tcPr>
          <w:p w14:paraId="44F2E482" w14:textId="62948CC2" w:rsidR="005718C7" w:rsidRDefault="005718C7" w:rsidP="007D7EED">
            <w:pPr>
              <w:spacing w:line="24" w:lineRule="atLeast"/>
              <w:contextualSpacing/>
            </w:pPr>
          </w:p>
        </w:tc>
        <w:tc>
          <w:tcPr>
            <w:tcW w:w="6657" w:type="dxa"/>
            <w:shd w:val="clear" w:color="auto" w:fill="auto"/>
          </w:tcPr>
          <w:p w14:paraId="353531FC" w14:textId="0AD38676" w:rsidR="005718C7" w:rsidRDefault="005718C7" w:rsidP="007D7EED">
            <w:pPr>
              <w:pStyle w:val="Lijstalinea"/>
              <w:numPr>
                <w:ilvl w:val="0"/>
                <w:numId w:val="4"/>
              </w:numPr>
              <w:spacing w:line="24" w:lineRule="atLeast"/>
              <w:ind w:left="316"/>
            </w:pPr>
            <w:r w:rsidRPr="00DB44C1">
              <w:t>Als de provincie niet eerder betrokken was, heeft zij nu de toetsen al kunnen beoordelen? Wat is haar mening?</w:t>
            </w:r>
          </w:p>
        </w:tc>
      </w:tr>
      <w:tr w:rsidR="00003BE6" w14:paraId="0AF35803" w14:textId="77777777" w:rsidTr="004C00D6">
        <w:tc>
          <w:tcPr>
            <w:tcW w:w="2405" w:type="dxa"/>
            <w:shd w:val="clear" w:color="auto" w:fill="auto"/>
          </w:tcPr>
          <w:p w14:paraId="571ACE0E" w14:textId="77777777" w:rsidR="00003BE6" w:rsidRDefault="00003BE6" w:rsidP="007D7EED">
            <w:pPr>
              <w:spacing w:line="24" w:lineRule="atLeast"/>
              <w:contextualSpacing/>
            </w:pPr>
          </w:p>
        </w:tc>
        <w:tc>
          <w:tcPr>
            <w:tcW w:w="6657" w:type="dxa"/>
            <w:shd w:val="clear" w:color="auto" w:fill="auto"/>
          </w:tcPr>
          <w:p w14:paraId="3A5FDECE" w14:textId="48D8900A" w:rsidR="00003BE6" w:rsidRDefault="00304047" w:rsidP="007D7EED">
            <w:pPr>
              <w:pStyle w:val="Lijstalinea"/>
              <w:numPr>
                <w:ilvl w:val="0"/>
                <w:numId w:val="4"/>
              </w:numPr>
              <w:spacing w:line="24" w:lineRule="atLeast"/>
              <w:ind w:left="316"/>
            </w:pPr>
            <w:r>
              <w:t>Is het College op de hoogte van het soort (gebiedsvreemde) slib wat er gestort wordt in deze stortpunten? Zo ja, waarop baseert het College dat d</w:t>
            </w:r>
            <w:r w:rsidR="00B90AF2">
              <w:t>it</w:t>
            </w:r>
            <w:r>
              <w:t xml:space="preserve"> slib geen problemen gaat opleveren voor de waterkwaliteit van het Lauwersmeer?</w:t>
            </w:r>
            <w:r w:rsidR="00CA5A4D">
              <w:br/>
            </w:r>
            <w:r w:rsidR="00F77183">
              <w:t>Is d</w:t>
            </w:r>
            <w:r w:rsidR="00B90AF2">
              <w:t>it</w:t>
            </w:r>
            <w:r w:rsidR="00F77183">
              <w:t xml:space="preserve"> slib gegarandeerd PF</w:t>
            </w:r>
            <w:r w:rsidR="00B90AF2">
              <w:t>AS-</w:t>
            </w:r>
            <w:r w:rsidR="00F77183">
              <w:t>vrij?</w:t>
            </w:r>
          </w:p>
        </w:tc>
      </w:tr>
      <w:tr w:rsidR="00304047" w14:paraId="46CD6F91" w14:textId="77777777" w:rsidTr="004C00D6">
        <w:tc>
          <w:tcPr>
            <w:tcW w:w="2405" w:type="dxa"/>
            <w:shd w:val="clear" w:color="auto" w:fill="auto"/>
          </w:tcPr>
          <w:p w14:paraId="70350078" w14:textId="77777777" w:rsidR="00304047" w:rsidRDefault="00304047" w:rsidP="007D7EED">
            <w:pPr>
              <w:spacing w:line="24" w:lineRule="atLeast"/>
              <w:contextualSpacing/>
            </w:pPr>
          </w:p>
        </w:tc>
        <w:tc>
          <w:tcPr>
            <w:tcW w:w="6657" w:type="dxa"/>
            <w:shd w:val="clear" w:color="auto" w:fill="auto"/>
          </w:tcPr>
          <w:p w14:paraId="1C18AF7D" w14:textId="77777777" w:rsidR="003C23CB" w:rsidRDefault="007F4BC2" w:rsidP="007D7EED">
            <w:pPr>
              <w:pStyle w:val="Lijstalinea"/>
              <w:numPr>
                <w:ilvl w:val="0"/>
                <w:numId w:val="4"/>
              </w:numPr>
              <w:spacing w:line="24" w:lineRule="atLeast"/>
              <w:ind w:left="316"/>
            </w:pPr>
            <w:r>
              <w:t xml:space="preserve">De conclusie dat er geen vertroebeling plaats zal vinden is gebaseerd op een onderzoek van bijna 30 jaar geleden. </w:t>
            </w:r>
          </w:p>
          <w:p w14:paraId="3C5FEB2A" w14:textId="3BC8A96E" w:rsidR="00304047" w:rsidRDefault="007F4BC2" w:rsidP="007D7EED">
            <w:pPr>
              <w:pStyle w:val="Lijstalinea"/>
              <w:spacing w:line="24" w:lineRule="atLeast"/>
              <w:ind w:left="316"/>
            </w:pPr>
            <w:r>
              <w:t>Hoe dicht ligt het onderzoek uit 1997 bij de situatie van nu?</w:t>
            </w:r>
            <w:r>
              <w:br/>
              <w:t>Is er in de huidige situatie ook meegenomen wat het storten van slib kan betekenen voor het Lauwersmeergebied?</w:t>
            </w:r>
          </w:p>
        </w:tc>
      </w:tr>
      <w:tr w:rsidR="007F4BC2" w14:paraId="3ECDE1E3" w14:textId="77777777" w:rsidTr="004C00D6">
        <w:tc>
          <w:tcPr>
            <w:tcW w:w="2405" w:type="dxa"/>
            <w:shd w:val="clear" w:color="auto" w:fill="auto"/>
          </w:tcPr>
          <w:p w14:paraId="1A94060D" w14:textId="77777777" w:rsidR="007F4BC2" w:rsidRDefault="007F4BC2" w:rsidP="007D7EED">
            <w:pPr>
              <w:spacing w:line="24" w:lineRule="atLeast"/>
              <w:contextualSpacing/>
            </w:pPr>
          </w:p>
        </w:tc>
        <w:tc>
          <w:tcPr>
            <w:tcW w:w="6657" w:type="dxa"/>
            <w:shd w:val="clear" w:color="auto" w:fill="auto"/>
          </w:tcPr>
          <w:p w14:paraId="3BB8E249" w14:textId="395F03C9" w:rsidR="007F4BC2" w:rsidRDefault="00573E58" w:rsidP="007D7EED">
            <w:pPr>
              <w:pStyle w:val="Lijstalinea"/>
              <w:numPr>
                <w:ilvl w:val="0"/>
                <w:numId w:val="4"/>
              </w:numPr>
              <w:spacing w:line="24" w:lineRule="atLeast"/>
              <w:ind w:left="316"/>
            </w:pPr>
            <w:r>
              <w:t>Het storten is al begonnen. Hoe wordt er</w:t>
            </w:r>
            <w:r w:rsidR="00152EBB">
              <w:t xml:space="preserve"> toezicht op </w:t>
            </w:r>
            <w:r>
              <w:t>gehouden dat de vertroebeling daadwerkelijk niet plaatsvindt?</w:t>
            </w:r>
            <w:r w:rsidR="00DC6F0A">
              <w:t xml:space="preserve"> Heeft het College zicht</w:t>
            </w:r>
            <w:r w:rsidR="00B75858">
              <w:t xml:space="preserve"> op hoe provincie Groningen monitort en welke methoden er worden toegepast?</w:t>
            </w:r>
            <w:r w:rsidR="00152EBB">
              <w:t xml:space="preserve"> </w:t>
            </w:r>
            <w:r>
              <w:t>Hoe snel kan het storten gestopt worden als blijkt dat vertroebeling wel plaatsvindt?</w:t>
            </w:r>
          </w:p>
        </w:tc>
      </w:tr>
      <w:tr w:rsidR="00AC79FA" w14:paraId="3156F53F" w14:textId="77777777" w:rsidTr="004C00D6">
        <w:tc>
          <w:tcPr>
            <w:tcW w:w="2405" w:type="dxa"/>
            <w:shd w:val="clear" w:color="auto" w:fill="auto"/>
          </w:tcPr>
          <w:p w14:paraId="5A2B3853" w14:textId="77777777" w:rsidR="00AC79FA" w:rsidRDefault="00AC79FA" w:rsidP="007D7EED">
            <w:pPr>
              <w:spacing w:line="24" w:lineRule="atLeast"/>
              <w:contextualSpacing/>
            </w:pPr>
          </w:p>
        </w:tc>
        <w:tc>
          <w:tcPr>
            <w:tcW w:w="6657" w:type="dxa"/>
            <w:shd w:val="clear" w:color="auto" w:fill="auto"/>
          </w:tcPr>
          <w:p w14:paraId="471CA79C" w14:textId="6BC43D7A" w:rsidR="00AC79FA" w:rsidRPr="00562569" w:rsidRDefault="0049295A" w:rsidP="007D7EED">
            <w:pPr>
              <w:pStyle w:val="Lijstalinea"/>
              <w:numPr>
                <w:ilvl w:val="0"/>
                <w:numId w:val="4"/>
              </w:numPr>
              <w:spacing w:line="24" w:lineRule="atLeast"/>
              <w:ind w:left="316"/>
            </w:pPr>
            <w:r w:rsidRPr="00562569">
              <w:t>De ecologische kwaliteit van het Lauwersmeer is al jarenlang onvoldoende</w:t>
            </w:r>
            <w:r>
              <w:t xml:space="preserve">. Is het college ervan overtuigd dat het storten van slib geen invloed heeft op de waterkwaliteit en daarmee dus ook op het behalen van de Kader Richtlijn Water voor het Lauwersmeer? Hoe wil het </w:t>
            </w:r>
            <w:r w:rsidR="00152EBB">
              <w:t>c</w:t>
            </w:r>
            <w:r>
              <w:t xml:space="preserve">ollege zorgen dat de waterkwaliteit niet nog verder </w:t>
            </w:r>
            <w:proofErr w:type="gramStart"/>
            <w:r>
              <w:t>achteruit gaat</w:t>
            </w:r>
            <w:proofErr w:type="gramEnd"/>
            <w:r>
              <w:t>?</w:t>
            </w:r>
          </w:p>
        </w:tc>
      </w:tr>
      <w:tr w:rsidR="00CD40DF" w14:paraId="1BD9DF79" w14:textId="77777777" w:rsidTr="004C00D6">
        <w:tc>
          <w:tcPr>
            <w:tcW w:w="2405" w:type="dxa"/>
            <w:shd w:val="clear" w:color="auto" w:fill="auto"/>
          </w:tcPr>
          <w:p w14:paraId="714FAB11" w14:textId="77777777" w:rsidR="00CD40DF" w:rsidRDefault="00CD40DF" w:rsidP="007D7EED">
            <w:pPr>
              <w:spacing w:line="24" w:lineRule="atLeast"/>
              <w:contextualSpacing/>
            </w:pPr>
          </w:p>
        </w:tc>
        <w:tc>
          <w:tcPr>
            <w:tcW w:w="6657" w:type="dxa"/>
            <w:shd w:val="clear" w:color="auto" w:fill="auto"/>
          </w:tcPr>
          <w:p w14:paraId="1862A829" w14:textId="41EEC196" w:rsidR="00CD40DF" w:rsidRPr="00562569" w:rsidRDefault="00724AF4" w:rsidP="007D7EED">
            <w:pPr>
              <w:pStyle w:val="Lijstalinea"/>
              <w:numPr>
                <w:ilvl w:val="0"/>
                <w:numId w:val="4"/>
              </w:numPr>
              <w:spacing w:line="24" w:lineRule="atLeast"/>
              <w:ind w:left="316"/>
            </w:pPr>
            <w:r>
              <w:t xml:space="preserve">Als blijkt dat het college het niet eens is met de gang van zaken rondom het storten van deze slib in het Lauwersmeer, wat gaat zij dan voor actie ondernemen richting de provincie Groningen?  </w:t>
            </w:r>
          </w:p>
        </w:tc>
      </w:tr>
      <w:tr w:rsidR="00512570" w14:paraId="68E3C153" w14:textId="77777777" w:rsidTr="004C00D6">
        <w:tc>
          <w:tcPr>
            <w:tcW w:w="2405" w:type="dxa"/>
            <w:shd w:val="clear" w:color="auto" w:fill="auto"/>
          </w:tcPr>
          <w:p w14:paraId="2C5231F7" w14:textId="77777777" w:rsidR="00512570" w:rsidRDefault="00512570" w:rsidP="007D7EED">
            <w:pPr>
              <w:spacing w:line="24" w:lineRule="atLeast"/>
              <w:contextualSpacing/>
            </w:pPr>
          </w:p>
        </w:tc>
        <w:tc>
          <w:tcPr>
            <w:tcW w:w="6657" w:type="dxa"/>
            <w:shd w:val="clear" w:color="auto" w:fill="auto"/>
          </w:tcPr>
          <w:p w14:paraId="685390B8" w14:textId="3A65B6E5" w:rsidR="00512570" w:rsidRPr="00562569" w:rsidRDefault="00512570" w:rsidP="007D7EED">
            <w:pPr>
              <w:pStyle w:val="Lijstalinea"/>
              <w:numPr>
                <w:ilvl w:val="0"/>
                <w:numId w:val="4"/>
              </w:numPr>
              <w:spacing w:line="24" w:lineRule="atLeast"/>
              <w:ind w:left="316"/>
            </w:pPr>
            <w:bookmarkStart w:id="0" w:name="_Hlk203473117"/>
            <w:r>
              <w:t xml:space="preserve">Bijgevoegd hebben we twee brieven die verstuurd zijn door Sportvisserij Nederland/Groningen-Drenthe/Friesland en de </w:t>
            </w:r>
            <w:proofErr w:type="spellStart"/>
            <w:r>
              <w:t>visstandbeheercommissie</w:t>
            </w:r>
            <w:proofErr w:type="spellEnd"/>
            <w:r>
              <w:t xml:space="preserve"> Lauwersmeer. </w:t>
            </w:r>
            <w:bookmarkEnd w:id="0"/>
            <w:r>
              <w:t xml:space="preserve">Wij zijn benieuwd naar de reactie van het college op deze brieven. Deelt zij </w:t>
            </w:r>
            <w:r w:rsidR="00152EBB">
              <w:t xml:space="preserve">(een deel van) </w:t>
            </w:r>
            <w:r>
              <w:t xml:space="preserve">de zorgen? Zo ja welke wel en welke niet? </w:t>
            </w:r>
          </w:p>
        </w:tc>
      </w:tr>
      <w:tr w:rsidR="00955466" w14:paraId="14FC3345" w14:textId="77777777" w:rsidTr="004C00D6">
        <w:tc>
          <w:tcPr>
            <w:tcW w:w="2405" w:type="dxa"/>
            <w:shd w:val="clear" w:color="auto" w:fill="auto"/>
          </w:tcPr>
          <w:p w14:paraId="67F349B4" w14:textId="77777777" w:rsidR="00955466" w:rsidRDefault="00955466" w:rsidP="007D7EED">
            <w:pPr>
              <w:spacing w:line="24" w:lineRule="atLeast"/>
              <w:contextualSpacing/>
            </w:pPr>
          </w:p>
        </w:tc>
        <w:tc>
          <w:tcPr>
            <w:tcW w:w="6657" w:type="dxa"/>
            <w:shd w:val="clear" w:color="auto" w:fill="auto"/>
          </w:tcPr>
          <w:p w14:paraId="7B5F603E" w14:textId="533FAB94" w:rsidR="00955466" w:rsidRDefault="00DB404B" w:rsidP="007D7EED">
            <w:pPr>
              <w:pStyle w:val="Lijstalinea"/>
              <w:numPr>
                <w:ilvl w:val="0"/>
                <w:numId w:val="4"/>
              </w:numPr>
              <w:spacing w:line="24" w:lineRule="atLeast"/>
              <w:ind w:left="316"/>
            </w:pPr>
            <w:r>
              <w:t xml:space="preserve">Is het college het met de SP </w:t>
            </w:r>
            <w:r w:rsidR="006103EB">
              <w:t xml:space="preserve">en de Partij voor de Dieren </w:t>
            </w:r>
            <w:r>
              <w:t>eens dat wanneer het storten van slib in het Natura2000 gebied Lauwersmeer</w:t>
            </w:r>
            <w:r w:rsidR="00152EBB">
              <w:t xml:space="preserve"> </w:t>
            </w:r>
            <w:r w:rsidR="00152EBB" w:rsidRPr="00152EBB">
              <w:t>wel blijkt te mogen</w:t>
            </w:r>
            <w:r>
              <w:t>, dat het mogelijk dan niet wenselijk is en we dit gewoon niet zouden moeten willen?</w:t>
            </w:r>
          </w:p>
        </w:tc>
      </w:tr>
      <w:tr w:rsidR="00747699" w14:paraId="5486EB27" w14:textId="77777777" w:rsidTr="004C00D6">
        <w:tc>
          <w:tcPr>
            <w:tcW w:w="2405" w:type="dxa"/>
            <w:shd w:val="clear" w:color="auto" w:fill="auto"/>
          </w:tcPr>
          <w:p w14:paraId="06422E13" w14:textId="77777777" w:rsidR="00747699" w:rsidRDefault="00747699" w:rsidP="007D7EED">
            <w:pPr>
              <w:spacing w:line="24" w:lineRule="atLeast"/>
              <w:contextualSpacing/>
            </w:pPr>
          </w:p>
        </w:tc>
        <w:tc>
          <w:tcPr>
            <w:tcW w:w="6657" w:type="dxa"/>
            <w:shd w:val="clear" w:color="auto" w:fill="auto"/>
          </w:tcPr>
          <w:p w14:paraId="33EE357E" w14:textId="67A7D7B1" w:rsidR="00747699" w:rsidRDefault="00747699" w:rsidP="007D7EED">
            <w:pPr>
              <w:pStyle w:val="Lijstalinea"/>
              <w:numPr>
                <w:ilvl w:val="0"/>
                <w:numId w:val="4"/>
              </w:numPr>
              <w:spacing w:line="24" w:lineRule="atLeast"/>
              <w:ind w:left="316"/>
            </w:pPr>
            <w:r>
              <w:t>Is er</w:t>
            </w:r>
            <w:r w:rsidR="00152EBB">
              <w:t xml:space="preserve"> in deze kwestie</w:t>
            </w:r>
            <w:r>
              <w:t xml:space="preserve"> </w:t>
            </w:r>
            <w:r w:rsidRPr="00747699">
              <w:t>contact</w:t>
            </w:r>
            <w:r w:rsidR="006103EB">
              <w:t xml:space="preserve"> geweest tussen </w:t>
            </w:r>
            <w:r w:rsidRPr="00747699">
              <w:t xml:space="preserve">het Wetterskip </w:t>
            </w:r>
            <w:r w:rsidR="006103EB">
              <w:t>en</w:t>
            </w:r>
            <w:r w:rsidRPr="00747699">
              <w:t xml:space="preserve"> de Provincie? Zo ja, wat is de mening van het Wetterskip over deze kwestie? Zo, nee gaat het college dit nog do</w:t>
            </w:r>
            <w:r>
              <w:t>en?</w:t>
            </w:r>
          </w:p>
        </w:tc>
      </w:tr>
    </w:tbl>
    <w:p w14:paraId="56024081" w14:textId="6047D25D" w:rsidR="00111FB0" w:rsidRDefault="00111FB0" w:rsidP="007D7EED">
      <w:pPr>
        <w:spacing w:line="24" w:lineRule="atLeast"/>
        <w:contextualSpacing/>
      </w:pPr>
    </w:p>
    <w:p w14:paraId="56024082" w14:textId="77777777" w:rsidR="00111FB0" w:rsidRDefault="00111FB0" w:rsidP="007D7EED">
      <w:pPr>
        <w:spacing w:line="24" w:lineRule="atLeast"/>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657"/>
      </w:tblGrid>
      <w:tr w:rsidR="00111FB0" w14:paraId="56024087" w14:textId="77777777" w:rsidTr="004C00D6">
        <w:tc>
          <w:tcPr>
            <w:tcW w:w="2405" w:type="dxa"/>
            <w:shd w:val="clear" w:color="auto" w:fill="auto"/>
          </w:tcPr>
          <w:p w14:paraId="2D6557C9" w14:textId="13C2CB73" w:rsidR="00111FB0" w:rsidRDefault="00111FB0" w:rsidP="007D7EED">
            <w:pPr>
              <w:spacing w:line="24" w:lineRule="atLeast"/>
              <w:contextualSpacing/>
            </w:pPr>
            <w:r>
              <w:t>Indieners</w:t>
            </w:r>
          </w:p>
          <w:p w14:paraId="56024083" w14:textId="1B6AE258" w:rsidR="00FA3F8E" w:rsidRDefault="00FA3F8E" w:rsidP="007D7EED">
            <w:pPr>
              <w:spacing w:line="24" w:lineRule="atLeast"/>
              <w:contextualSpacing/>
            </w:pPr>
          </w:p>
        </w:tc>
        <w:tc>
          <w:tcPr>
            <w:tcW w:w="6657" w:type="dxa"/>
            <w:shd w:val="clear" w:color="auto" w:fill="auto"/>
          </w:tcPr>
          <w:p w14:paraId="398AC821" w14:textId="21ABAEAA" w:rsidR="00111FB0" w:rsidRDefault="00EF0799" w:rsidP="007D7EED">
            <w:pPr>
              <w:spacing w:line="24" w:lineRule="atLeast"/>
              <w:contextualSpacing/>
            </w:pPr>
            <w:r>
              <w:t>SP</w:t>
            </w:r>
            <w:r w:rsidR="004C00D6">
              <w:t>,</w:t>
            </w:r>
            <w:r w:rsidR="00981307">
              <w:t xml:space="preserve"> </w:t>
            </w:r>
            <w:r w:rsidR="00D007F6">
              <w:t xml:space="preserve">Hanneke Goede </w:t>
            </w:r>
          </w:p>
          <w:p w14:paraId="692E4F07" w14:textId="69A748B3" w:rsidR="007138CC" w:rsidRDefault="007138CC" w:rsidP="007D7EED">
            <w:pPr>
              <w:spacing w:line="24" w:lineRule="atLeast"/>
              <w:contextualSpacing/>
            </w:pPr>
            <w:r>
              <w:t>PvdD</w:t>
            </w:r>
            <w:r w:rsidR="004C00D6">
              <w:t>,</w:t>
            </w:r>
            <w:r>
              <w:t xml:space="preserve"> Frederique Kosse</w:t>
            </w:r>
          </w:p>
          <w:p w14:paraId="56024086" w14:textId="2247D1E9" w:rsidR="00A001DD" w:rsidRDefault="00A001DD" w:rsidP="007D7EED">
            <w:pPr>
              <w:spacing w:line="24" w:lineRule="atLeast"/>
              <w:contextualSpacing/>
            </w:pPr>
          </w:p>
        </w:tc>
      </w:tr>
    </w:tbl>
    <w:p w14:paraId="56024088" w14:textId="77777777" w:rsidR="00111FB0" w:rsidRDefault="00111FB0" w:rsidP="007D7EED">
      <w:pPr>
        <w:spacing w:line="24" w:lineRule="atLeast"/>
        <w:contextualSpacing/>
      </w:pPr>
    </w:p>
    <w:p w14:paraId="56024089" w14:textId="77777777" w:rsidR="00111FB0" w:rsidRDefault="00111FB0" w:rsidP="007D7EED">
      <w:pPr>
        <w:spacing w:line="24" w:lineRule="atLeast"/>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657"/>
      </w:tblGrid>
      <w:tr w:rsidR="00111FB0" w14:paraId="5602408C" w14:textId="77777777" w:rsidTr="004C00D6">
        <w:tc>
          <w:tcPr>
            <w:tcW w:w="2405" w:type="dxa"/>
            <w:shd w:val="clear" w:color="auto" w:fill="auto"/>
          </w:tcPr>
          <w:p w14:paraId="2FF2B553" w14:textId="77777777" w:rsidR="00111FB0" w:rsidRDefault="00111FB0" w:rsidP="007D7EED">
            <w:pPr>
              <w:spacing w:line="24" w:lineRule="atLeast"/>
              <w:contextualSpacing/>
            </w:pPr>
            <w:r>
              <w:t>Datum</w:t>
            </w:r>
            <w:r w:rsidR="00FA3F8E">
              <w:t xml:space="preserve"> </w:t>
            </w:r>
          </w:p>
          <w:p w14:paraId="5602408A" w14:textId="681E52F6" w:rsidR="004C00D6" w:rsidRDefault="004C00D6" w:rsidP="007D7EED">
            <w:pPr>
              <w:spacing w:line="24" w:lineRule="atLeast"/>
              <w:contextualSpacing/>
            </w:pPr>
          </w:p>
        </w:tc>
        <w:tc>
          <w:tcPr>
            <w:tcW w:w="6657" w:type="dxa"/>
            <w:shd w:val="clear" w:color="auto" w:fill="auto"/>
          </w:tcPr>
          <w:p w14:paraId="5602408B" w14:textId="74C62994" w:rsidR="00111FB0" w:rsidRDefault="00A001DD" w:rsidP="007D7EED">
            <w:pPr>
              <w:spacing w:line="24" w:lineRule="atLeast"/>
              <w:contextualSpacing/>
            </w:pPr>
            <w:r>
              <w:t>15 juli 2025</w:t>
            </w:r>
          </w:p>
        </w:tc>
      </w:tr>
    </w:tbl>
    <w:p w14:paraId="5602408D" w14:textId="77777777" w:rsidR="00111FB0" w:rsidRDefault="00111FB0" w:rsidP="007D7EED">
      <w:pPr>
        <w:spacing w:line="24" w:lineRule="atLeast"/>
        <w:contextualSpacing/>
      </w:pPr>
    </w:p>
    <w:sectPr w:rsidR="00111FB0" w:rsidSect="00AA4D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83B88" w14:textId="77777777" w:rsidR="00B70EE8" w:rsidRDefault="00B70EE8" w:rsidP="008979CE">
      <w:r>
        <w:separator/>
      </w:r>
    </w:p>
  </w:endnote>
  <w:endnote w:type="continuationSeparator" w:id="0">
    <w:p w14:paraId="3A7E78B8" w14:textId="77777777" w:rsidR="00B70EE8" w:rsidRDefault="00B70EE8" w:rsidP="008979CE">
      <w:r>
        <w:continuationSeparator/>
      </w:r>
    </w:p>
  </w:endnote>
  <w:endnote w:id="1">
    <w:p w14:paraId="062FFDDF" w14:textId="404794E4" w:rsidR="009272F9" w:rsidRDefault="009272F9">
      <w:pPr>
        <w:pStyle w:val="Eindnoottekst"/>
      </w:pPr>
      <w:r>
        <w:rPr>
          <w:rStyle w:val="Eindnootmarkering"/>
        </w:rPr>
        <w:endnoteRef/>
      </w:r>
      <w:r>
        <w:t xml:space="preserve"> </w:t>
      </w:r>
      <w:hyperlink r:id="rId1" w:history="1">
        <w:r w:rsidR="00020D74" w:rsidRPr="00C57502">
          <w:rPr>
            <w:rStyle w:val="Hyperlink"/>
          </w:rPr>
          <w:t>https://lc.nl/friesland/KRANTENVERSIE-ANKEILER-slibverhaal-46733649.html</w:t>
        </w:r>
      </w:hyperlink>
      <w:r w:rsidR="00020D74">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81EDE" w14:textId="77777777" w:rsidR="00B70EE8" w:rsidRDefault="00B70EE8" w:rsidP="008979CE">
      <w:r>
        <w:separator/>
      </w:r>
    </w:p>
  </w:footnote>
  <w:footnote w:type="continuationSeparator" w:id="0">
    <w:p w14:paraId="735B6790" w14:textId="77777777" w:rsidR="00B70EE8" w:rsidRDefault="00B70EE8" w:rsidP="00897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60562"/>
    <w:multiLevelType w:val="hybridMultilevel"/>
    <w:tmpl w:val="E20A31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09570BF"/>
    <w:multiLevelType w:val="hybridMultilevel"/>
    <w:tmpl w:val="0BE23E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4AF76CC"/>
    <w:multiLevelType w:val="hybridMultilevel"/>
    <w:tmpl w:val="A4D637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5372E56"/>
    <w:multiLevelType w:val="hybridMultilevel"/>
    <w:tmpl w:val="030E75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7167490"/>
    <w:multiLevelType w:val="hybridMultilevel"/>
    <w:tmpl w:val="FFDA1C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76128350">
    <w:abstractNumId w:val="0"/>
  </w:num>
  <w:num w:numId="2" w16cid:durableId="919370176">
    <w:abstractNumId w:val="3"/>
  </w:num>
  <w:num w:numId="3" w16cid:durableId="430930377">
    <w:abstractNumId w:val="4"/>
  </w:num>
  <w:num w:numId="4" w16cid:durableId="285817941">
    <w:abstractNumId w:val="2"/>
  </w:num>
  <w:num w:numId="5" w16cid:durableId="51193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D45"/>
    <w:rsid w:val="0000359B"/>
    <w:rsid w:val="00003B0D"/>
    <w:rsid w:val="00003BE6"/>
    <w:rsid w:val="00006995"/>
    <w:rsid w:val="00020D74"/>
    <w:rsid w:val="0002785A"/>
    <w:rsid w:val="00031BF9"/>
    <w:rsid w:val="00047805"/>
    <w:rsid w:val="00057BBD"/>
    <w:rsid w:val="0007016A"/>
    <w:rsid w:val="00072AD3"/>
    <w:rsid w:val="00083854"/>
    <w:rsid w:val="000A05E8"/>
    <w:rsid w:val="000A3E43"/>
    <w:rsid w:val="000B1EA4"/>
    <w:rsid w:val="000B4E8A"/>
    <w:rsid w:val="000B7176"/>
    <w:rsid w:val="000C2339"/>
    <w:rsid w:val="000F27B2"/>
    <w:rsid w:val="000F51FD"/>
    <w:rsid w:val="00111FB0"/>
    <w:rsid w:val="00115CAC"/>
    <w:rsid w:val="00116D45"/>
    <w:rsid w:val="0012361C"/>
    <w:rsid w:val="001273C9"/>
    <w:rsid w:val="0014683C"/>
    <w:rsid w:val="0014727E"/>
    <w:rsid w:val="00147720"/>
    <w:rsid w:val="001500E9"/>
    <w:rsid w:val="0015227F"/>
    <w:rsid w:val="00152EBB"/>
    <w:rsid w:val="00155836"/>
    <w:rsid w:val="00164B9B"/>
    <w:rsid w:val="001663BE"/>
    <w:rsid w:val="00185772"/>
    <w:rsid w:val="001872C4"/>
    <w:rsid w:val="00192CB7"/>
    <w:rsid w:val="001937C6"/>
    <w:rsid w:val="00195197"/>
    <w:rsid w:val="001A10EE"/>
    <w:rsid w:val="001A241F"/>
    <w:rsid w:val="001B1D4D"/>
    <w:rsid w:val="001B5584"/>
    <w:rsid w:val="001D5101"/>
    <w:rsid w:val="001D6974"/>
    <w:rsid w:val="001E6593"/>
    <w:rsid w:val="001E73B5"/>
    <w:rsid w:val="001E7469"/>
    <w:rsid w:val="001E7D43"/>
    <w:rsid w:val="0020298F"/>
    <w:rsid w:val="00202B83"/>
    <w:rsid w:val="00211109"/>
    <w:rsid w:val="00211936"/>
    <w:rsid w:val="002232E8"/>
    <w:rsid w:val="00223CF2"/>
    <w:rsid w:val="002342A0"/>
    <w:rsid w:val="00240B9A"/>
    <w:rsid w:val="00253192"/>
    <w:rsid w:val="00256C8D"/>
    <w:rsid w:val="0026322F"/>
    <w:rsid w:val="00263FF4"/>
    <w:rsid w:val="00264D33"/>
    <w:rsid w:val="00264E1D"/>
    <w:rsid w:val="00265317"/>
    <w:rsid w:val="00265B99"/>
    <w:rsid w:val="002678CB"/>
    <w:rsid w:val="00270E95"/>
    <w:rsid w:val="002839F5"/>
    <w:rsid w:val="002853CE"/>
    <w:rsid w:val="002A206B"/>
    <w:rsid w:val="002A6786"/>
    <w:rsid w:val="002B57AE"/>
    <w:rsid w:val="002B6F32"/>
    <w:rsid w:val="002C1285"/>
    <w:rsid w:val="002C3D66"/>
    <w:rsid w:val="002C51C2"/>
    <w:rsid w:val="002D2516"/>
    <w:rsid w:val="002D6220"/>
    <w:rsid w:val="002E543B"/>
    <w:rsid w:val="00304047"/>
    <w:rsid w:val="00310D9C"/>
    <w:rsid w:val="00314021"/>
    <w:rsid w:val="00324EE8"/>
    <w:rsid w:val="00366CEF"/>
    <w:rsid w:val="003770CD"/>
    <w:rsid w:val="003842F3"/>
    <w:rsid w:val="003879D9"/>
    <w:rsid w:val="00393960"/>
    <w:rsid w:val="003B0A10"/>
    <w:rsid w:val="003C23CB"/>
    <w:rsid w:val="003C34B9"/>
    <w:rsid w:val="003C3BBE"/>
    <w:rsid w:val="003D1963"/>
    <w:rsid w:val="003D2545"/>
    <w:rsid w:val="003E791B"/>
    <w:rsid w:val="003F168E"/>
    <w:rsid w:val="003F23DD"/>
    <w:rsid w:val="00402DFA"/>
    <w:rsid w:val="00424469"/>
    <w:rsid w:val="0042449C"/>
    <w:rsid w:val="004264A8"/>
    <w:rsid w:val="00431144"/>
    <w:rsid w:val="00431D9D"/>
    <w:rsid w:val="004456F2"/>
    <w:rsid w:val="00454F4B"/>
    <w:rsid w:val="0045759A"/>
    <w:rsid w:val="00467E94"/>
    <w:rsid w:val="0047244A"/>
    <w:rsid w:val="00473244"/>
    <w:rsid w:val="0047678C"/>
    <w:rsid w:val="00483FD7"/>
    <w:rsid w:val="0049235D"/>
    <w:rsid w:val="0049295A"/>
    <w:rsid w:val="004A3C85"/>
    <w:rsid w:val="004C00D6"/>
    <w:rsid w:val="004C1DE2"/>
    <w:rsid w:val="004C4696"/>
    <w:rsid w:val="004D0DFE"/>
    <w:rsid w:val="004E4BEE"/>
    <w:rsid w:val="004E7C38"/>
    <w:rsid w:val="00502296"/>
    <w:rsid w:val="00502991"/>
    <w:rsid w:val="005100C5"/>
    <w:rsid w:val="00512570"/>
    <w:rsid w:val="00512F00"/>
    <w:rsid w:val="00516639"/>
    <w:rsid w:val="00527351"/>
    <w:rsid w:val="00527803"/>
    <w:rsid w:val="00530123"/>
    <w:rsid w:val="00530F89"/>
    <w:rsid w:val="00531335"/>
    <w:rsid w:val="005324DA"/>
    <w:rsid w:val="005330DB"/>
    <w:rsid w:val="005372BA"/>
    <w:rsid w:val="00542E0C"/>
    <w:rsid w:val="0055778E"/>
    <w:rsid w:val="00560455"/>
    <w:rsid w:val="005718C7"/>
    <w:rsid w:val="00573E58"/>
    <w:rsid w:val="00581210"/>
    <w:rsid w:val="0058237E"/>
    <w:rsid w:val="0058668D"/>
    <w:rsid w:val="005C329E"/>
    <w:rsid w:val="005D53DD"/>
    <w:rsid w:val="005E060A"/>
    <w:rsid w:val="005E1B14"/>
    <w:rsid w:val="005E3D6D"/>
    <w:rsid w:val="006053EC"/>
    <w:rsid w:val="006103EB"/>
    <w:rsid w:val="0061184E"/>
    <w:rsid w:val="0062204B"/>
    <w:rsid w:val="00634F7A"/>
    <w:rsid w:val="00641298"/>
    <w:rsid w:val="0064613F"/>
    <w:rsid w:val="00647573"/>
    <w:rsid w:val="00647B6D"/>
    <w:rsid w:val="006578DC"/>
    <w:rsid w:val="006619DA"/>
    <w:rsid w:val="00663509"/>
    <w:rsid w:val="00663908"/>
    <w:rsid w:val="00665F2E"/>
    <w:rsid w:val="0067202E"/>
    <w:rsid w:val="006A5197"/>
    <w:rsid w:val="006A716C"/>
    <w:rsid w:val="006B5265"/>
    <w:rsid w:val="006B7ED1"/>
    <w:rsid w:val="006C2196"/>
    <w:rsid w:val="006C35FA"/>
    <w:rsid w:val="006E5092"/>
    <w:rsid w:val="006E6A65"/>
    <w:rsid w:val="006F4A6E"/>
    <w:rsid w:val="00705B26"/>
    <w:rsid w:val="00711066"/>
    <w:rsid w:val="0071244E"/>
    <w:rsid w:val="007138CC"/>
    <w:rsid w:val="00715B5B"/>
    <w:rsid w:val="007166C4"/>
    <w:rsid w:val="00724453"/>
    <w:rsid w:val="00724AF4"/>
    <w:rsid w:val="0072747A"/>
    <w:rsid w:val="00731A51"/>
    <w:rsid w:val="00735EFF"/>
    <w:rsid w:val="007471C3"/>
    <w:rsid w:val="00747699"/>
    <w:rsid w:val="00747AD5"/>
    <w:rsid w:val="0075736F"/>
    <w:rsid w:val="00761292"/>
    <w:rsid w:val="00794D85"/>
    <w:rsid w:val="007A63A8"/>
    <w:rsid w:val="007C5B62"/>
    <w:rsid w:val="007C75AA"/>
    <w:rsid w:val="007D7EED"/>
    <w:rsid w:val="007E425E"/>
    <w:rsid w:val="007F3237"/>
    <w:rsid w:val="007F4BC2"/>
    <w:rsid w:val="008354E7"/>
    <w:rsid w:val="008462A2"/>
    <w:rsid w:val="00852960"/>
    <w:rsid w:val="00852B3F"/>
    <w:rsid w:val="0085339F"/>
    <w:rsid w:val="00861580"/>
    <w:rsid w:val="00865BD3"/>
    <w:rsid w:val="00866C51"/>
    <w:rsid w:val="00870D31"/>
    <w:rsid w:val="00871323"/>
    <w:rsid w:val="00871800"/>
    <w:rsid w:val="008878D5"/>
    <w:rsid w:val="008900A8"/>
    <w:rsid w:val="00896744"/>
    <w:rsid w:val="00896EEE"/>
    <w:rsid w:val="008979CE"/>
    <w:rsid w:val="008A4225"/>
    <w:rsid w:val="008A4B3C"/>
    <w:rsid w:val="008B2925"/>
    <w:rsid w:val="008B451B"/>
    <w:rsid w:val="008C5F5B"/>
    <w:rsid w:val="008D25D4"/>
    <w:rsid w:val="008D34BE"/>
    <w:rsid w:val="008E4FDA"/>
    <w:rsid w:val="008F092B"/>
    <w:rsid w:val="008F3060"/>
    <w:rsid w:val="008F628E"/>
    <w:rsid w:val="008F7628"/>
    <w:rsid w:val="009058C0"/>
    <w:rsid w:val="00916B7A"/>
    <w:rsid w:val="0092502B"/>
    <w:rsid w:val="009272F9"/>
    <w:rsid w:val="009368F8"/>
    <w:rsid w:val="00944A35"/>
    <w:rsid w:val="00947A1A"/>
    <w:rsid w:val="009505B2"/>
    <w:rsid w:val="00954B7B"/>
    <w:rsid w:val="00955466"/>
    <w:rsid w:val="00960087"/>
    <w:rsid w:val="0096096A"/>
    <w:rsid w:val="00966EBE"/>
    <w:rsid w:val="00973F81"/>
    <w:rsid w:val="00981307"/>
    <w:rsid w:val="00981782"/>
    <w:rsid w:val="00993AE4"/>
    <w:rsid w:val="009A0C61"/>
    <w:rsid w:val="009B6C4A"/>
    <w:rsid w:val="009C36F1"/>
    <w:rsid w:val="009D155F"/>
    <w:rsid w:val="009D167D"/>
    <w:rsid w:val="009D19E6"/>
    <w:rsid w:val="009D4082"/>
    <w:rsid w:val="009D5144"/>
    <w:rsid w:val="009E08F7"/>
    <w:rsid w:val="009E34FF"/>
    <w:rsid w:val="009F799D"/>
    <w:rsid w:val="00A001DD"/>
    <w:rsid w:val="00A03638"/>
    <w:rsid w:val="00A20AC5"/>
    <w:rsid w:val="00A22F2A"/>
    <w:rsid w:val="00A265CD"/>
    <w:rsid w:val="00A30D5F"/>
    <w:rsid w:val="00A44ABA"/>
    <w:rsid w:val="00A750F3"/>
    <w:rsid w:val="00A87ED5"/>
    <w:rsid w:val="00AA4DFD"/>
    <w:rsid w:val="00AB1E3A"/>
    <w:rsid w:val="00AB7254"/>
    <w:rsid w:val="00AC79FA"/>
    <w:rsid w:val="00AD4F11"/>
    <w:rsid w:val="00AD5351"/>
    <w:rsid w:val="00AD6A25"/>
    <w:rsid w:val="00AD74EA"/>
    <w:rsid w:val="00B12874"/>
    <w:rsid w:val="00B25973"/>
    <w:rsid w:val="00B3786F"/>
    <w:rsid w:val="00B4597D"/>
    <w:rsid w:val="00B544C8"/>
    <w:rsid w:val="00B70ACD"/>
    <w:rsid w:val="00B70EE8"/>
    <w:rsid w:val="00B71E3E"/>
    <w:rsid w:val="00B75858"/>
    <w:rsid w:val="00B761C5"/>
    <w:rsid w:val="00B82526"/>
    <w:rsid w:val="00B82B67"/>
    <w:rsid w:val="00B90AF2"/>
    <w:rsid w:val="00BA4986"/>
    <w:rsid w:val="00BA4E6E"/>
    <w:rsid w:val="00BB7062"/>
    <w:rsid w:val="00BB7463"/>
    <w:rsid w:val="00BC5F6D"/>
    <w:rsid w:val="00BD4A9E"/>
    <w:rsid w:val="00BE57CB"/>
    <w:rsid w:val="00BF3CAA"/>
    <w:rsid w:val="00BF6CF4"/>
    <w:rsid w:val="00C1066E"/>
    <w:rsid w:val="00C16AAC"/>
    <w:rsid w:val="00C211D3"/>
    <w:rsid w:val="00C36FB8"/>
    <w:rsid w:val="00C533CE"/>
    <w:rsid w:val="00C57188"/>
    <w:rsid w:val="00C578DA"/>
    <w:rsid w:val="00C61567"/>
    <w:rsid w:val="00C62A1C"/>
    <w:rsid w:val="00C705B0"/>
    <w:rsid w:val="00C74F03"/>
    <w:rsid w:val="00C80CF5"/>
    <w:rsid w:val="00C814EF"/>
    <w:rsid w:val="00C84E7E"/>
    <w:rsid w:val="00C91151"/>
    <w:rsid w:val="00C977C0"/>
    <w:rsid w:val="00CA5A4D"/>
    <w:rsid w:val="00CB583C"/>
    <w:rsid w:val="00CB6AFB"/>
    <w:rsid w:val="00CC5AC1"/>
    <w:rsid w:val="00CC746B"/>
    <w:rsid w:val="00CD3568"/>
    <w:rsid w:val="00CD40DF"/>
    <w:rsid w:val="00CD47F8"/>
    <w:rsid w:val="00CD5DC1"/>
    <w:rsid w:val="00CE1A9C"/>
    <w:rsid w:val="00CE1DFE"/>
    <w:rsid w:val="00CE5F7D"/>
    <w:rsid w:val="00CE774B"/>
    <w:rsid w:val="00CF07F2"/>
    <w:rsid w:val="00CF3954"/>
    <w:rsid w:val="00D002DA"/>
    <w:rsid w:val="00D007F6"/>
    <w:rsid w:val="00D055B9"/>
    <w:rsid w:val="00D144E1"/>
    <w:rsid w:val="00D211A7"/>
    <w:rsid w:val="00D354BF"/>
    <w:rsid w:val="00D54F04"/>
    <w:rsid w:val="00D62760"/>
    <w:rsid w:val="00D635CC"/>
    <w:rsid w:val="00D654BF"/>
    <w:rsid w:val="00D71108"/>
    <w:rsid w:val="00D7250E"/>
    <w:rsid w:val="00D743DB"/>
    <w:rsid w:val="00D76269"/>
    <w:rsid w:val="00D8457D"/>
    <w:rsid w:val="00D91F4B"/>
    <w:rsid w:val="00D96F16"/>
    <w:rsid w:val="00D97EA8"/>
    <w:rsid w:val="00DA0F0D"/>
    <w:rsid w:val="00DA532E"/>
    <w:rsid w:val="00DB404B"/>
    <w:rsid w:val="00DB7B09"/>
    <w:rsid w:val="00DC6121"/>
    <w:rsid w:val="00DC6F0A"/>
    <w:rsid w:val="00DD0480"/>
    <w:rsid w:val="00DD6B8E"/>
    <w:rsid w:val="00DF04FB"/>
    <w:rsid w:val="00DF0E4B"/>
    <w:rsid w:val="00DF29EB"/>
    <w:rsid w:val="00DF601B"/>
    <w:rsid w:val="00E043A4"/>
    <w:rsid w:val="00E14C63"/>
    <w:rsid w:val="00E35024"/>
    <w:rsid w:val="00E35D5B"/>
    <w:rsid w:val="00E41C5E"/>
    <w:rsid w:val="00E44745"/>
    <w:rsid w:val="00E5498D"/>
    <w:rsid w:val="00E6608D"/>
    <w:rsid w:val="00E663B9"/>
    <w:rsid w:val="00E71562"/>
    <w:rsid w:val="00E7753E"/>
    <w:rsid w:val="00E847F9"/>
    <w:rsid w:val="00E8770F"/>
    <w:rsid w:val="00E93C1D"/>
    <w:rsid w:val="00E9436D"/>
    <w:rsid w:val="00EA3A7D"/>
    <w:rsid w:val="00EA57BC"/>
    <w:rsid w:val="00EA5A94"/>
    <w:rsid w:val="00EC33E0"/>
    <w:rsid w:val="00ED398B"/>
    <w:rsid w:val="00ED6788"/>
    <w:rsid w:val="00ED7F98"/>
    <w:rsid w:val="00EE6353"/>
    <w:rsid w:val="00EF0799"/>
    <w:rsid w:val="00EF7304"/>
    <w:rsid w:val="00F11F97"/>
    <w:rsid w:val="00F144C8"/>
    <w:rsid w:val="00F16061"/>
    <w:rsid w:val="00F16E15"/>
    <w:rsid w:val="00F21F9A"/>
    <w:rsid w:val="00F3707F"/>
    <w:rsid w:val="00F37908"/>
    <w:rsid w:val="00F40EAA"/>
    <w:rsid w:val="00F65B96"/>
    <w:rsid w:val="00F70876"/>
    <w:rsid w:val="00F71D60"/>
    <w:rsid w:val="00F77183"/>
    <w:rsid w:val="00F81B8E"/>
    <w:rsid w:val="00F823D5"/>
    <w:rsid w:val="00F912FC"/>
    <w:rsid w:val="00FA0CE3"/>
    <w:rsid w:val="00FA1608"/>
    <w:rsid w:val="00FA3F8E"/>
    <w:rsid w:val="00FA7AD2"/>
    <w:rsid w:val="00FB6967"/>
    <w:rsid w:val="00FC6059"/>
    <w:rsid w:val="00FE5F72"/>
    <w:rsid w:val="00FE7C1D"/>
    <w:rsid w:val="00FF42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2406D"/>
  <w15:docId w15:val="{63656E20-EADC-4AB8-9E50-2E74FAAC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4DFD"/>
    <w:rPr>
      <w:rFonts w:ascii="Arial" w:hAnsi="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111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2232E8"/>
    <w:rPr>
      <w:rFonts w:ascii="Tahoma" w:hAnsi="Tahoma" w:cs="Tahoma"/>
      <w:sz w:val="16"/>
      <w:szCs w:val="16"/>
    </w:rPr>
  </w:style>
  <w:style w:type="character" w:customStyle="1" w:styleId="BallontekstChar">
    <w:name w:val="Ballontekst Char"/>
    <w:link w:val="Ballontekst"/>
    <w:uiPriority w:val="99"/>
    <w:semiHidden/>
    <w:rsid w:val="002232E8"/>
    <w:rPr>
      <w:rFonts w:ascii="Tahoma" w:hAnsi="Tahoma" w:cs="Tahoma"/>
      <w:sz w:val="16"/>
      <w:szCs w:val="16"/>
    </w:rPr>
  </w:style>
  <w:style w:type="paragraph" w:customStyle="1" w:styleId="Default">
    <w:name w:val="Default"/>
    <w:rsid w:val="00AD4F11"/>
    <w:pPr>
      <w:autoSpaceDE w:val="0"/>
      <w:autoSpaceDN w:val="0"/>
      <w:adjustRightInd w:val="0"/>
    </w:pPr>
    <w:rPr>
      <w:rFonts w:ascii="Arial" w:hAnsi="Arial" w:cs="Arial"/>
      <w:color w:val="000000"/>
      <w:sz w:val="24"/>
      <w:szCs w:val="24"/>
    </w:rPr>
  </w:style>
  <w:style w:type="paragraph" w:styleId="Lijstalinea">
    <w:name w:val="List Paragraph"/>
    <w:basedOn w:val="Standaard"/>
    <w:uiPriority w:val="34"/>
    <w:qFormat/>
    <w:rsid w:val="00D62760"/>
    <w:pPr>
      <w:ind w:left="720"/>
      <w:contextualSpacing/>
    </w:pPr>
  </w:style>
  <w:style w:type="paragraph" w:styleId="Voetnoottekst">
    <w:name w:val="footnote text"/>
    <w:basedOn w:val="Standaard"/>
    <w:link w:val="VoetnoottekstChar"/>
    <w:uiPriority w:val="99"/>
    <w:semiHidden/>
    <w:unhideWhenUsed/>
    <w:rsid w:val="008979CE"/>
    <w:rPr>
      <w:sz w:val="20"/>
      <w:szCs w:val="20"/>
    </w:rPr>
  </w:style>
  <w:style w:type="character" w:customStyle="1" w:styleId="VoetnoottekstChar">
    <w:name w:val="Voetnoottekst Char"/>
    <w:basedOn w:val="Standaardalinea-lettertype"/>
    <w:link w:val="Voetnoottekst"/>
    <w:uiPriority w:val="99"/>
    <w:semiHidden/>
    <w:rsid w:val="008979CE"/>
    <w:rPr>
      <w:rFonts w:ascii="Arial" w:hAnsi="Arial"/>
    </w:rPr>
  </w:style>
  <w:style w:type="character" w:styleId="Voetnootmarkering">
    <w:name w:val="footnote reference"/>
    <w:basedOn w:val="Standaardalinea-lettertype"/>
    <w:uiPriority w:val="99"/>
    <w:semiHidden/>
    <w:unhideWhenUsed/>
    <w:rsid w:val="008979CE"/>
    <w:rPr>
      <w:vertAlign w:val="superscript"/>
    </w:rPr>
  </w:style>
  <w:style w:type="paragraph" w:styleId="Eindnoottekst">
    <w:name w:val="endnote text"/>
    <w:basedOn w:val="Standaard"/>
    <w:link w:val="EindnoottekstChar"/>
    <w:uiPriority w:val="99"/>
    <w:semiHidden/>
    <w:unhideWhenUsed/>
    <w:rsid w:val="009272F9"/>
    <w:rPr>
      <w:sz w:val="20"/>
      <w:szCs w:val="20"/>
    </w:rPr>
  </w:style>
  <w:style w:type="character" w:customStyle="1" w:styleId="EindnoottekstChar">
    <w:name w:val="Eindnoottekst Char"/>
    <w:basedOn w:val="Standaardalinea-lettertype"/>
    <w:link w:val="Eindnoottekst"/>
    <w:uiPriority w:val="99"/>
    <w:semiHidden/>
    <w:rsid w:val="009272F9"/>
    <w:rPr>
      <w:rFonts w:ascii="Arial" w:hAnsi="Arial"/>
    </w:rPr>
  </w:style>
  <w:style w:type="character" w:styleId="Eindnootmarkering">
    <w:name w:val="endnote reference"/>
    <w:basedOn w:val="Standaardalinea-lettertype"/>
    <w:uiPriority w:val="99"/>
    <w:semiHidden/>
    <w:unhideWhenUsed/>
    <w:rsid w:val="009272F9"/>
    <w:rPr>
      <w:vertAlign w:val="superscript"/>
    </w:rPr>
  </w:style>
  <w:style w:type="character" w:styleId="Hyperlink">
    <w:name w:val="Hyperlink"/>
    <w:basedOn w:val="Standaardalinea-lettertype"/>
    <w:uiPriority w:val="99"/>
    <w:unhideWhenUsed/>
    <w:rsid w:val="00020D74"/>
    <w:rPr>
      <w:color w:val="0000FF" w:themeColor="hyperlink"/>
      <w:u w:val="single"/>
    </w:rPr>
  </w:style>
  <w:style w:type="character" w:styleId="Onopgelostemelding">
    <w:name w:val="Unresolved Mention"/>
    <w:basedOn w:val="Standaardalinea-lettertype"/>
    <w:uiPriority w:val="99"/>
    <w:semiHidden/>
    <w:unhideWhenUsed/>
    <w:rsid w:val="00020D74"/>
    <w:rPr>
      <w:color w:val="605E5C"/>
      <w:shd w:val="clear" w:color="auto" w:fill="E1DFDD"/>
    </w:rPr>
  </w:style>
  <w:style w:type="character" w:styleId="GevolgdeHyperlink">
    <w:name w:val="FollowedHyperlink"/>
    <w:basedOn w:val="Standaardalinea-lettertype"/>
    <w:uiPriority w:val="99"/>
    <w:semiHidden/>
    <w:unhideWhenUsed/>
    <w:rsid w:val="00152E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38869">
      <w:bodyDiv w:val="1"/>
      <w:marLeft w:val="0"/>
      <w:marRight w:val="0"/>
      <w:marTop w:val="0"/>
      <w:marBottom w:val="0"/>
      <w:divBdr>
        <w:top w:val="none" w:sz="0" w:space="0" w:color="auto"/>
        <w:left w:val="none" w:sz="0" w:space="0" w:color="auto"/>
        <w:bottom w:val="none" w:sz="0" w:space="0" w:color="auto"/>
        <w:right w:val="none" w:sz="0" w:space="0" w:color="auto"/>
      </w:divBdr>
    </w:div>
    <w:div w:id="174032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lc.nl/friesland/KRANTENVERSIE-ANKEILER-slibverhaal-46733649.htm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Ingekomen post" ma:contentTypeID="0x010100C6F10EFD5B58FC4EA33F07AE3C71AC130100A0A269DA724C9D40A3A20513181FDDA6" ma:contentTypeVersion="41" ma:contentTypeDescription="" ma:contentTypeScope="" ma:versionID="2d5d5faf4ff23a3d0a0ae9b012015a81">
  <xsd:schema xmlns:xsd="http://www.w3.org/2001/XMLSchema" xmlns:xs="http://www.w3.org/2001/XMLSchema" xmlns:p="http://schemas.microsoft.com/office/2006/metadata/properties" xmlns:ns2="b8b24879-2161-43af-b395-dca10b2e603c" xmlns:ns3="b8b24879-2161-43af-b395-dca10b2e603c" xmlns:ns4="d28231df-4ca9-4eae-9d57-486b0feb2c98" targetNamespace="http://schemas.microsoft.com/office/2006/metadata/properties" ma:root="true" ma:fieldsID="a061f0aad7f8f88cbb58a9d2be338dce" ns3:_="" ns4:_="">
    <xsd:import namespace="b8b24879-2161-43af-b395-dca10b2e603c"/>
    <xsd:import namespace="b8b24879-2161-43af-b395-dca10b2e603c"/>
    <xsd:import namespace="d28231df-4ca9-4eae-9d57-486b0feb2c98"/>
    <xsd:element name="properties">
      <xsd:complexType>
        <xsd:sequence>
          <xsd:element name="documentManagement">
            <xsd:complexType>
              <xsd:all>
                <xsd:element ref="ns2:ic7bc0bece1c448f8ceec46a4675dd9b" minOccurs="0"/>
                <xsd:element ref="ns2:pfBehandelaar" minOccurs="0"/>
                <xsd:element ref="ns2:pfOndertekenaar" minOccurs="0"/>
                <xsd:element ref="ns2:pfDatumOpmaakDocument" minOccurs="0"/>
                <xsd:element ref="ns2:dad82ab3abba4e0480ccc349dcae3dca" minOccurs="0"/>
                <xsd:element ref="ns2:eb4b9c2341314326bb8ea3fe54b3699f" minOccurs="0"/>
                <xsd:element ref="ns2:pfDatumOntvangst" minOccurs="0"/>
                <xsd:element ref="ns2:Datum_x0020_scannen" minOccurs="0"/>
                <xsd:element ref="ns2:pfDatumRegistratie" minOccurs="0"/>
                <xsd:element ref="ns2:pfContactpersoon" minOccurs="0"/>
                <xsd:element ref="ns2:pfReferentienummer" minOccurs="0"/>
                <xsd:element ref="ns2:pfUwKenmerk" minOccurs="0"/>
                <xsd:element ref="ns3:_dlc_DocId" minOccurs="0"/>
                <xsd:element ref="ns3:_dlc_DocIdUrl" minOccurs="0"/>
                <xsd:element ref="ns3:_dlc_DocIdPersistId" minOccurs="0"/>
                <xsd:element ref="ns3:TaxKeywordTaxHTField" minOccurs="0"/>
                <xsd:element ref="ns3:TaxCatchAllLabel" minOccurs="0"/>
                <xsd:element ref="ns3:TaxCatchAll"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24879-2161-43af-b395-dca10b2e603c" elementFormDefault="qualified">
    <xsd:import namespace="http://schemas.microsoft.com/office/2006/documentManagement/types"/>
    <xsd:import namespace="http://schemas.microsoft.com/office/infopath/2007/PartnerControls"/>
    <xsd:element name="ic7bc0bece1c448f8ceec46a4675dd9b" ma:index="8" nillable="true" ma:taxonomy="true" ma:internalName="ic7bc0bece1c448f8ceec46a4675dd9b" ma:taxonomyFieldName="pfDocumenttype" ma:displayName="Documenttype" ma:default="" ma:fieldId="{2c7bc0be-ce1c-448f-8cee-c46a4675dd9b}" ma:sspId="eaf9897b-199b-4c07-af7a-d0a2188f11c6" ma:termSetId="08e72d5c-b052-48bd-8ede-97584e8557ca" ma:anchorId="00000000-0000-0000-0000-000000000000" ma:open="false" ma:isKeyword="false">
      <xsd:complexType>
        <xsd:sequence>
          <xsd:element ref="pc:Terms" minOccurs="0" maxOccurs="1"/>
        </xsd:sequence>
      </xsd:complexType>
    </xsd:element>
    <xsd:element name="pfBehandelaar" ma:index="11" nillable="true" ma:displayName="Behandelaar" ma:list="UserInfo" ma:SharePointGroup="0" ma:internalName="pfBehandelaa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fOndertekenaar" ma:index="12" nillable="true" ma:displayName="Ondertekenaar" ma:list="UserInfo" ma:SharePointGroup="0" ma:internalName="pfOndertekenaa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fDatumOpmaakDocument" ma:index="13" nillable="true" ma:displayName="Datum opmaak document" ma:format="DateOnly" ma:internalName="pfDatumOpmaakDocument">
      <xsd:simpleType>
        <xsd:restriction base="dms:DateTime"/>
      </xsd:simpleType>
    </xsd:element>
    <xsd:element name="dad82ab3abba4e0480ccc349dcae3dca" ma:index="14" nillable="true" ma:taxonomy="true" ma:internalName="dad82ab3abba4e0480ccc349dcae3dca" ma:taxonomyFieldName="pfWerkproces" ma:displayName="Werkproces" ma:default="" ma:fieldId="{dad82ab3-abba-4e04-80cc-c349dcae3dca}" ma:sspId="eaf9897b-199b-4c07-af7a-d0a2188f11c6" ma:termSetId="dd538a27-8e61-46a6-914f-27601bbce316" ma:anchorId="00000000-0000-0000-0000-000000000000" ma:open="false" ma:isKeyword="false">
      <xsd:complexType>
        <xsd:sequence>
          <xsd:element ref="pc:Terms" minOccurs="0" maxOccurs="1"/>
        </xsd:sequence>
      </xsd:complexType>
    </xsd:element>
    <xsd:element name="eb4b9c2341314326bb8ea3fe54b3699f" ma:index="16" nillable="true" ma:taxonomy="true" ma:internalName="eb4b9c2341314326bb8ea3fe54b3699f" ma:taxonomyFieldName="pfNaamCreatieapplicatie" ma:displayName="Naam creatieapplicatie" ma:default="" ma:fieldId="{eb4b9c23-4131-4326-bb8e-a3fe54b3699f}" ma:sspId="eaf9897b-199b-4c07-af7a-d0a2188f11c6" ma:termSetId="7e45c295-9c2c-4e38-97dd-6c2aa80831aa" ma:anchorId="00000000-0000-0000-0000-000000000000" ma:open="false" ma:isKeyword="false">
      <xsd:complexType>
        <xsd:sequence>
          <xsd:element ref="pc:Terms" minOccurs="0" maxOccurs="1"/>
        </xsd:sequence>
      </xsd:complexType>
    </xsd:element>
    <xsd:element name="pfDatumOntvangst" ma:index="18" nillable="true" ma:displayName="Datum ontvangst" ma:format="DateOnly" ma:internalName="pfDatumOntvangst">
      <xsd:simpleType>
        <xsd:restriction base="dms:DateTime"/>
      </xsd:simpleType>
    </xsd:element>
    <xsd:element name="Datum_x0020_scannen" ma:index="19" nillable="true" ma:displayName="Datum scannen" ma:format="DateOnly" ma:internalName="Datum_x0020_scannen">
      <xsd:simpleType>
        <xsd:restriction base="dms:DateTime"/>
      </xsd:simpleType>
    </xsd:element>
    <xsd:element name="pfDatumRegistratie" ma:index="20" nillable="true" ma:displayName="Datum registratie" ma:format="DateOnly" ma:internalName="pfDatumRegistratie">
      <xsd:simpleType>
        <xsd:restriction base="dms:DateTime"/>
      </xsd:simpleType>
    </xsd:element>
    <xsd:element name="pfContactpersoon" ma:index="21" nillable="true" ma:displayName="Contactpersoon" ma:internalName="pfContactpersoon">
      <xsd:simpleType>
        <xsd:restriction base="dms:Note">
          <xsd:maxLength value="255"/>
        </xsd:restriction>
      </xsd:simpleType>
    </xsd:element>
    <xsd:element name="pfReferentienummer" ma:index="22" nillable="true" ma:displayName="Referentienummer" ma:internalName="pfReferentienummer">
      <xsd:simpleType>
        <xsd:restriction base="dms:Text">
          <xsd:maxLength value="255"/>
        </xsd:restriction>
      </xsd:simpleType>
    </xsd:element>
    <xsd:element name="pfUwKenmerk" ma:index="23" nillable="true" ma:displayName="Uw kenmerk" ma:internalName="pfUwKenmer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b24879-2161-43af-b395-dca10b2e603c" elementFormDefault="qualified">
    <xsd:import namespace="http://schemas.microsoft.com/office/2006/documentManagement/types"/>
    <xsd:import namespace="http://schemas.microsoft.com/office/infopath/2007/PartnerControls"/>
    <xsd:element name="_dlc_DocId" ma:index="24" nillable="true" ma:displayName="Waarde van de document-id" ma:description="De waarde van de document-id die aan dit item is toegewezen." ma:internalName="_dlc_DocId" ma:readOnly="true">
      <xsd:simpleType>
        <xsd:restriction base="dms:Text"/>
      </xsd:simpleType>
    </xsd:element>
    <xsd:element name="_dlc_DocIdUrl" ma:index="25"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Id blijven behouden" ma:description="Id behouden tijdens toevoegen." ma:hidden="true" ma:internalName="_dlc_DocIdPersistId" ma:readOnly="true">
      <xsd:simpleType>
        <xsd:restriction base="dms:Boolean"/>
      </xsd:simpleType>
    </xsd:element>
    <xsd:element name="TaxKeywordTaxHTField" ma:index="27" nillable="true" ma:taxonomy="true" ma:internalName="TaxKeywordTaxHTField" ma:taxonomyFieldName="TaxKeyword" ma:displayName="Ondernemingstrefwoorden" ma:fieldId="{23f27201-bee3-471e-b2e7-b64fd8b7ca38}" ma:taxonomyMulti="true" ma:sspId="eaf9897b-199b-4c07-af7a-d0a2188f11c6" ma:termSetId="00000000-0000-0000-0000-000000000000" ma:anchorId="00000000-0000-0000-0000-000000000000" ma:open="true" ma:isKeyword="true">
      <xsd:complexType>
        <xsd:sequence>
          <xsd:element ref="pc:Terms" minOccurs="0" maxOccurs="1"/>
        </xsd:sequence>
      </xsd:complexType>
    </xsd:element>
    <xsd:element name="TaxCatchAllLabel" ma:index="28" nillable="true" ma:displayName="Taxonomy Catch All Column1" ma:hidden="true" ma:list="{22d8b08b-821e-4cba-b934-19c925bcf29f}" ma:internalName="TaxCatchAllLabel" ma:readOnly="true" ma:showField="CatchAllDataLabel" ma:web="b8b24879-2161-43af-b395-dca10b2e603c">
      <xsd:complexType>
        <xsd:complexContent>
          <xsd:extension base="dms:MultiChoiceLookup">
            <xsd:sequence>
              <xsd:element name="Value" type="dms:Lookup" maxOccurs="unbounded" minOccurs="0" nillable="true"/>
            </xsd:sequence>
          </xsd:extension>
        </xsd:complexContent>
      </xsd:complexType>
    </xsd:element>
    <xsd:element name="TaxCatchAll" ma:index="29" nillable="true" ma:displayName="Taxonomy Catch All Column" ma:hidden="true" ma:list="{22d8b08b-821e-4cba-b934-19c925bcf29f}" ma:internalName="TaxCatchAll" ma:showField="CatchAllData" ma:web="b8b24879-2161-43af-b395-dca10b2e60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8231df-4ca9-4eae-9d57-486b0feb2c98"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Afbeeldingtags" ma:readOnly="false" ma:fieldId="{5cf76f15-5ced-4ddc-b409-7134ff3c332f}" ma:taxonomyMulti="true" ma:sspId="eaf9897b-199b-4c07-af7a-d0a2188f11c6" ma:termSetId="09814cd3-568e-fe90-9814-8d621ff8fb84" ma:anchorId="fba54fb3-c3e1-fe81-a776-ca4b69148c4d" ma:open="true" ma:isKeyword="false">
      <xsd:complexType>
        <xsd:sequence>
          <xsd:element ref="pc:Terms" minOccurs="0" maxOccurs="1"/>
        </xsd:sequence>
      </xsd:complexType>
    </xsd:element>
    <xsd:element name="MediaServiceDateTaken" ma:index="36" nillable="true" ma:displayName="MediaServiceDateTaken" ma:hidden="true" ma:indexed="true" ma:internalName="MediaServiceDateTaken"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Location" ma:index="40" nillable="true" ma:displayName="Location" ma:indexed="true" ma:internalName="MediaServiceLocatio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8b24879-2161-43af-b395-dca10b2e603c">PF00-437787135-16022</_dlc_DocId>
    <_dlc_DocIdUrl xmlns="b8b24879-2161-43af-b395-dca10b2e603c">
      <Url>https://fryslan.sharepoint.com/sites/statengriffie/_layouts/15/DocIdRedir.aspx?ID=PF00-437787135-16022</Url>
      <Description>PF00-437787135-16022</Description>
    </_dlc_DocIdUrl>
    <dad82ab3abba4e0480ccc349dcae3dca xmlns="b8b24879-2161-43af-b395-dca10b2e603c">
      <Terms xmlns="http://schemas.microsoft.com/office/infopath/2007/PartnerControls"/>
    </dad82ab3abba4e0480ccc349dcae3dca>
    <TaxKeywordTaxHTField xmlns="b8b24879-2161-43af-b395-dca10b2e603c">
      <Terms xmlns="http://schemas.microsoft.com/office/infopath/2007/PartnerControls"/>
    </TaxKeywordTaxHTField>
    <pfDatumOpmaakDocument xmlns="b8b24879-2161-43af-b395-dca10b2e603c" xsi:nil="true"/>
    <eb4b9c2341314326bb8ea3fe54b3699f xmlns="b8b24879-2161-43af-b395-dca10b2e603c">
      <Terms xmlns="http://schemas.microsoft.com/office/infopath/2007/PartnerControls"/>
    </eb4b9c2341314326bb8ea3fe54b3699f>
    <pfBehandelaar xmlns="b8b24879-2161-43af-b395-dca10b2e603c">
      <UserInfo>
        <DisplayName/>
        <AccountId xsi:nil="true"/>
        <AccountType/>
      </UserInfo>
    </pfBehandelaar>
    <pfOndertekenaar xmlns="b8b24879-2161-43af-b395-dca10b2e603c">
      <UserInfo>
        <DisplayName/>
        <AccountId xsi:nil="true"/>
        <AccountType/>
      </UserInfo>
    </pfOndertekenaar>
    <TaxCatchAll xmlns="b8b24879-2161-43af-b395-dca10b2e603c" xsi:nil="true"/>
    <ic7bc0bece1c448f8ceec46a4675dd9b xmlns="b8b24879-2161-43af-b395-dca10b2e603c">
      <Terms xmlns="http://schemas.microsoft.com/office/infopath/2007/PartnerControls"/>
    </ic7bc0bece1c448f8ceec46a4675dd9b>
    <Datum_x0020_scannen xmlns="b8b24879-2161-43af-b395-dca10b2e603c" xsi:nil="true"/>
    <lcf76f155ced4ddcb4097134ff3c332f xmlns="d28231df-4ca9-4eae-9d57-486b0feb2c98">
      <Terms xmlns="http://schemas.microsoft.com/office/infopath/2007/PartnerControls"/>
    </lcf76f155ced4ddcb4097134ff3c332f>
    <pfContactpersoon xmlns="b8b24879-2161-43af-b395-dca10b2e603c" xsi:nil="true"/>
    <pfDatumOntvangst xmlns="b8b24879-2161-43af-b395-dca10b2e603c" xsi:nil="true"/>
    <pfReferentienummer xmlns="b8b24879-2161-43af-b395-dca10b2e603c" xsi:nil="true"/>
    <pfUwKenmerk xmlns="b8b24879-2161-43af-b395-dca10b2e603c" xsi:nil="true"/>
    <pfDatumRegistratie xmlns="b8b24879-2161-43af-b395-dca10b2e603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265F2-90B2-416B-8E0E-3A4439FC55CD}">
  <ds:schemaRefs>
    <ds:schemaRef ds:uri="http://schemas.microsoft.com/sharepoint/events"/>
  </ds:schemaRefs>
</ds:datastoreItem>
</file>

<file path=customXml/itemProps2.xml><?xml version="1.0" encoding="utf-8"?>
<ds:datastoreItem xmlns:ds="http://schemas.openxmlformats.org/officeDocument/2006/customXml" ds:itemID="{446ACF23-F3CB-479D-90EA-742E1BB9E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24879-2161-43af-b395-dca10b2e603c"/>
    <ds:schemaRef ds:uri="d28231df-4ca9-4eae-9d57-486b0feb2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BE1DD0-0090-42CC-AF80-225B8F98DEA4}">
  <ds:schemaRefs>
    <ds:schemaRef ds:uri="http://schemas.microsoft.com/sharepoint/v3/contenttype/forms"/>
  </ds:schemaRefs>
</ds:datastoreItem>
</file>

<file path=customXml/itemProps4.xml><?xml version="1.0" encoding="utf-8"?>
<ds:datastoreItem xmlns:ds="http://schemas.openxmlformats.org/officeDocument/2006/customXml" ds:itemID="{BFD201D9-20E5-4F9F-ADF0-7A9940090A38}">
  <ds:schemaRefs>
    <ds:schemaRef ds:uri="http://schemas.microsoft.com/office/2006/metadata/properties"/>
    <ds:schemaRef ds:uri="http://schemas.microsoft.com/office/infopath/2007/PartnerControls"/>
    <ds:schemaRef ds:uri="b8b24879-2161-43af-b395-dca10b2e603c"/>
    <ds:schemaRef ds:uri="d28231df-4ca9-4eae-9d57-486b0feb2c98"/>
  </ds:schemaRefs>
</ds:datastoreItem>
</file>

<file path=customXml/itemProps5.xml><?xml version="1.0" encoding="utf-8"?>
<ds:datastoreItem xmlns:ds="http://schemas.openxmlformats.org/officeDocument/2006/customXml" ds:itemID="{DF912F48-45DF-47C6-912E-24D439E14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976</Words>
  <Characters>5374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SCHRIFTELIJKE VRAGEN, ex artikel 26 Reglement van Orde</vt:lpstr>
    </vt:vector>
  </TitlesOfParts>
  <Company>Provinsje Fryslan</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VRAGEN, ex artikel 26 Reglement van Orde</dc:title>
  <dc:subject/>
  <dc:creator>user000</dc:creator>
  <cp:keywords/>
  <dc:description/>
  <cp:lastModifiedBy>Agnes Bakker</cp:lastModifiedBy>
  <cp:revision>2</cp:revision>
  <cp:lastPrinted>2012-07-02T13:05:00Z</cp:lastPrinted>
  <dcterms:created xsi:type="dcterms:W3CDTF">2025-07-15T16:00:00Z</dcterms:created>
  <dcterms:modified xsi:type="dcterms:W3CDTF">2025-07-15T16:00:00Z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0x010100C6F10EFD5B58FC4EA33F07AE3C71AC130100A0A269DA724C9D40A3A20513181FDDA6</vt:lpwstr>
  </property>
  <property fmtid="{D5CDD505-2E9C-101B-9397-08002B2CF9AE}" pid="3" name="_dlc_DocIdItemGuid">
    <vt:lpwstr>253a618b-3248-4bd6-87d4-1cd9e6ac1fe8</vt:lpwstr>
  </property>
  <property fmtid="{D5CDD505-2E9C-101B-9397-08002B2CF9AE}" pid="4" name="Pleatst op wurkpleinps">
    <vt:lpwstr>Ja</vt:lpwstr>
  </property>
  <property fmtid="{D5CDD505-2E9C-101B-9397-08002B2CF9AE}" pid="5" name="TaxKeyword">
    <vt:lpwstr/>
  </property>
  <property fmtid="{D5CDD505-2E9C-101B-9397-08002B2CF9AE}" pid="6" name="pfDocumenttype">
    <vt:lpwstr/>
  </property>
  <property fmtid="{D5CDD505-2E9C-101B-9397-08002B2CF9AE}" pid="7" name="pfWerkproces">
    <vt:lpwstr/>
  </property>
  <property fmtid="{D5CDD505-2E9C-101B-9397-08002B2CF9AE}" pid="8" name="pfNaamCreatieapplicatie">
    <vt:lpwstr/>
  </property>
  <property fmtid="{D5CDD505-2E9C-101B-9397-08002B2CF9AE}" pid="9" name="MediaServiceImageTags">
    <vt:lpwstr/>
  </property>
  <property fmtid="{D5CDD505-2E9C-101B-9397-08002B2CF9AE}" pid="10" name="pfProvisanummer">
    <vt:lpwstr/>
  </property>
  <property fmtid="{D5CDD505-2E9C-101B-9397-08002B2CF9AE}" pid="11" name="kedeff33abed47288907f9f5e9ba1a74">
    <vt:lpwstr/>
  </property>
</Properties>
</file>